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86"/>
        <w:gridCol w:w="3543"/>
        <w:gridCol w:w="817"/>
        <w:gridCol w:w="2869"/>
      </w:tblGrid>
      <w:tr w:rsidR="000E6CBD" w:rsidRPr="00DC37C5" w:rsidTr="00216A88">
        <w:trPr>
          <w:trHeight w:val="851"/>
        </w:trPr>
        <w:tc>
          <w:tcPr>
            <w:tcW w:w="6946" w:type="dxa"/>
            <w:gridSpan w:val="3"/>
            <w:hideMark/>
          </w:tcPr>
          <w:p w:rsidR="000E6CBD" w:rsidRPr="00DC37C5" w:rsidRDefault="000E6CBD" w:rsidP="00DC37C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hu-HU"/>
              </w:rPr>
            </w:pPr>
            <w:r w:rsidRPr="00DC37C5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hu-HU"/>
              </w:rPr>
              <w:t xml:space="preserve">Hajdúszoboszlói Polgármesteri Hivatal </w:t>
            </w:r>
          </w:p>
          <w:p w:rsidR="000E6CBD" w:rsidRPr="00DC37C5" w:rsidRDefault="000E6CBD" w:rsidP="00DC37C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hu-HU"/>
              </w:rPr>
            </w:pPr>
            <w:r w:rsidRPr="00DC37C5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  <w:lang w:eastAsia="hu-HU"/>
              </w:rPr>
              <w:t>Gazdasági és Városfejlesztési Főosztály</w:t>
            </w:r>
          </w:p>
          <w:p w:rsidR="000E6CBD" w:rsidRPr="00DC37C5" w:rsidRDefault="000E6CBD" w:rsidP="00DC37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DC37C5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Vagyongazdálkodási Osztály</w:t>
            </w:r>
          </w:p>
          <w:p w:rsidR="000E6CBD" w:rsidRPr="00DC37C5" w:rsidRDefault="000E6CBD" w:rsidP="00DC37C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DC37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4200 Hajdúszoboszló, Hősök tere l. </w:t>
            </w:r>
          </w:p>
          <w:p w:rsidR="000E6CBD" w:rsidRDefault="00881A61" w:rsidP="00DC37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A61">
              <w:rPr>
                <w:rFonts w:ascii="Times New Roman" w:hAnsi="Times New Roman" w:cs="Times New Roman"/>
                <w:sz w:val="24"/>
                <w:szCs w:val="24"/>
              </w:rPr>
              <w:t>www.hajduszoboszlo.eu</w:t>
            </w:r>
          </w:p>
          <w:p w:rsidR="00881A61" w:rsidRPr="00DC37C5" w:rsidRDefault="00881A61" w:rsidP="00DC37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869" w:type="dxa"/>
          </w:tcPr>
          <w:p w:rsidR="00415AA6" w:rsidRDefault="000E6CBD" w:rsidP="00DC3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3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6CBD" w:rsidRPr="00DC37C5" w:rsidRDefault="000E6CBD" w:rsidP="00DC37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37C5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0E6CBD" w:rsidRPr="00DC37C5" w:rsidRDefault="000E6CBD" w:rsidP="00DC37C5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C5">
              <w:rPr>
                <w:rFonts w:ascii="Times New Roman" w:hAnsi="Times New Roman" w:cs="Times New Roman"/>
                <w:sz w:val="24"/>
                <w:szCs w:val="24"/>
              </w:rPr>
              <w:t>sorszám</w:t>
            </w:r>
          </w:p>
          <w:p w:rsidR="000E6CBD" w:rsidRPr="00DC37C5" w:rsidRDefault="000E6CBD" w:rsidP="00DC37C5">
            <w:pPr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6CBD" w:rsidRPr="00DA7268" w:rsidTr="00216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2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6200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Ügyiratszám:</w:t>
            </w:r>
          </w:p>
          <w:p w:rsidR="00166200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HSZ/14926/2026.</w:t>
            </w:r>
          </w:p>
          <w:p w:rsidR="00166200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166200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2026. június 18-i</w:t>
            </w:r>
          </w:p>
          <w:p w:rsidR="00166200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képviselő-testületi nyílt ülés</w:t>
            </w:r>
          </w:p>
          <w:p w:rsidR="000E6CBD" w:rsidRPr="00DA7268" w:rsidRDefault="00166200" w:rsidP="001662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jegyzőkönyvének melléklete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ügyintéző: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2E5650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dr. Biró Anett vagyongazdálkodási osztályvezető</w:t>
            </w:r>
          </w:p>
        </w:tc>
      </w:tr>
      <w:tr w:rsidR="000E6CBD" w:rsidRPr="00DA7268" w:rsidTr="00216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cantSplit/>
        </w:trPr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Törvényességi ellenőrzést végezte (jegyző/aljegyző kézjegye):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E6CBD" w:rsidRPr="00DA7268" w:rsidTr="00216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cantSplit/>
          <w:trHeight w:val="642"/>
        </w:trPr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Megtárgyalja (bizottságok megnevezése):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B23AD5" w:rsidP="0030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Városfe</w:t>
            </w:r>
            <w:r w:rsidR="00306C4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jlesztési és Műszaki Bizottság</w:t>
            </w:r>
            <w:r w:rsidR="00216A8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; Turisztikai és Nemzetközi Kapcsolatokért Felelős Bizottság</w:t>
            </w:r>
            <w:r w:rsidR="00166200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; Pénzügyi és Gazdaság Bizottság</w:t>
            </w:r>
          </w:p>
        </w:tc>
      </w:tr>
      <w:tr w:rsidR="000E6CBD" w:rsidRPr="00DA7268" w:rsidTr="00216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cantSplit/>
          <w:trHeight w:val="358"/>
        </w:trPr>
        <w:tc>
          <w:tcPr>
            <w:tcW w:w="2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Döntés jellege: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minősített többség </w:t>
            </w:r>
            <w:r w:rsidRPr="00DA7268">
              <w:rPr>
                <w:rFonts w:ascii="Times New Roman" w:hAnsi="Times New Roman" w:cs="Times New Roman"/>
                <w:sz w:val="24"/>
                <w:szCs w:val="24"/>
              </w:rPr>
              <w:t xml:space="preserve">(SZMSZ 3. melléklet 2. </w:t>
            </w:r>
            <w:r w:rsidR="00581780">
              <w:rPr>
                <w:rFonts w:ascii="Times New Roman" w:hAnsi="Times New Roman" w:cs="Times New Roman"/>
                <w:sz w:val="24"/>
                <w:szCs w:val="24"/>
              </w:rPr>
              <w:t xml:space="preserve">f </w:t>
            </w:r>
            <w:r w:rsidRPr="00DA7268">
              <w:rPr>
                <w:rFonts w:ascii="Times New Roman" w:hAnsi="Times New Roman" w:cs="Times New Roman"/>
                <w:sz w:val="24"/>
                <w:szCs w:val="24"/>
              </w:rPr>
              <w:t>pontja alapján)</w:t>
            </w:r>
          </w:p>
        </w:tc>
      </w:tr>
      <w:tr w:rsidR="000E6CBD" w:rsidRPr="00DA7268" w:rsidTr="00216A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cantSplit/>
          <w:trHeight w:val="358"/>
        </w:trPr>
        <w:tc>
          <w:tcPr>
            <w:tcW w:w="2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döntés(</w:t>
            </w:r>
            <w:proofErr w:type="spellStart"/>
            <w:proofErr w:type="gramEnd"/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ek</w:t>
            </w:r>
            <w:proofErr w:type="spellEnd"/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) típusa, darabszáma: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BD" w:rsidRPr="00DA7268" w:rsidRDefault="000E6CBD" w:rsidP="00DC3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DA7268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1 db határozat </w:t>
            </w:r>
          </w:p>
        </w:tc>
      </w:tr>
    </w:tbl>
    <w:p w:rsidR="000E6CBD" w:rsidRPr="00DC37C5" w:rsidRDefault="000E6CBD" w:rsidP="00DC37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232F" w:rsidRDefault="000E6CBD" w:rsidP="00FB23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4BED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L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Ő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J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Z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É</w:t>
      </w:r>
      <w:r w:rsidR="00A763E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64BED">
        <w:rPr>
          <w:rFonts w:ascii="Times New Roman" w:eastAsia="Calibri" w:hAnsi="Times New Roman" w:cs="Times New Roman"/>
          <w:b/>
          <w:sz w:val="24"/>
          <w:szCs w:val="24"/>
        </w:rPr>
        <w:t>S</w:t>
      </w:r>
    </w:p>
    <w:p w:rsidR="00306C47" w:rsidRPr="00306C47" w:rsidRDefault="00306C47" w:rsidP="00FB23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6C47">
        <w:rPr>
          <w:rFonts w:ascii="Times New Roman" w:hAnsi="Times New Roman" w:cs="Times New Roman"/>
          <w:b/>
          <w:sz w:val="24"/>
          <w:szCs w:val="24"/>
        </w:rPr>
        <w:t xml:space="preserve">mobil </w:t>
      </w:r>
      <w:proofErr w:type="gramStart"/>
      <w:r w:rsidRPr="00306C47">
        <w:rPr>
          <w:rFonts w:ascii="Times New Roman" w:hAnsi="Times New Roman" w:cs="Times New Roman"/>
          <w:b/>
          <w:sz w:val="24"/>
          <w:szCs w:val="24"/>
        </w:rPr>
        <w:t>labirintus</w:t>
      </w:r>
      <w:proofErr w:type="gramEnd"/>
      <w:r w:rsidRPr="00306C47">
        <w:rPr>
          <w:rFonts w:ascii="Times New Roman" w:hAnsi="Times New Roman" w:cs="Times New Roman"/>
          <w:b/>
          <w:sz w:val="24"/>
          <w:szCs w:val="24"/>
        </w:rPr>
        <w:t xml:space="preserve"> attrakció ideiglenes elhelyezésének támogatására</w:t>
      </w:r>
    </w:p>
    <w:p w:rsidR="00FB232F" w:rsidRDefault="00FB232F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306C47" w:rsidRDefault="00306C47" w:rsidP="00C13767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C47">
        <w:rPr>
          <w:rFonts w:ascii="Times New Roman" w:hAnsi="Times New Roman" w:cs="Times New Roman"/>
          <w:b/>
          <w:sz w:val="24"/>
          <w:szCs w:val="24"/>
        </w:rPr>
        <w:t xml:space="preserve">Tisztelt </w:t>
      </w:r>
      <w:r w:rsidR="00166200">
        <w:rPr>
          <w:rFonts w:ascii="Times New Roman" w:hAnsi="Times New Roman" w:cs="Times New Roman"/>
          <w:b/>
          <w:sz w:val="24"/>
          <w:szCs w:val="24"/>
        </w:rPr>
        <w:t>Képviselő-testület!</w:t>
      </w:r>
    </w:p>
    <w:p w:rsidR="009F0D4A" w:rsidRDefault="009F0D4A" w:rsidP="00306C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D4A" w:rsidRPr="00D65E7D" w:rsidRDefault="009F0D4A" w:rsidP="009F0D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Kérem </w:t>
      </w:r>
      <w:r w:rsidRPr="009F0D4A">
        <w:rPr>
          <w:rFonts w:ascii="Times New Roman" w:hAnsi="Times New Roman" w:cs="Times New Roman"/>
          <w:sz w:val="24"/>
          <w:szCs w:val="24"/>
        </w:rPr>
        <w:t>Hajdúszoboszló Város Önkormányzata Képviselő-testületének az önkormányzat szervezeti és működési szabályza</w:t>
      </w:r>
      <w:r>
        <w:rPr>
          <w:rFonts w:ascii="Times New Roman" w:hAnsi="Times New Roman" w:cs="Times New Roman"/>
          <w:sz w:val="24"/>
          <w:szCs w:val="24"/>
        </w:rPr>
        <w:t xml:space="preserve">táról </w:t>
      </w:r>
      <w:r w:rsidRPr="009F0D4A">
        <w:rPr>
          <w:rFonts w:ascii="Times New Roman" w:hAnsi="Times New Roman" w:cs="Times New Roman"/>
          <w:sz w:val="24"/>
          <w:szCs w:val="24"/>
        </w:rPr>
        <w:t>szóló 27/2024. (X. 17.)</w:t>
      </w:r>
      <w:r>
        <w:rPr>
          <w:rFonts w:ascii="Times New Roman" w:hAnsi="Times New Roman" w:cs="Times New Roman"/>
          <w:sz w:val="24"/>
          <w:szCs w:val="24"/>
        </w:rPr>
        <w:t xml:space="preserve"> 9. §-a szerinti sürgősségi indítványként </w:t>
      </w:r>
      <w:r w:rsidR="00D24C16">
        <w:rPr>
          <w:rFonts w:ascii="Times New Roman" w:hAnsi="Times New Roman" w:cs="Times New Roman"/>
          <w:sz w:val="24"/>
          <w:szCs w:val="24"/>
        </w:rPr>
        <w:t xml:space="preserve">megtárgyalni az előterjesztést. </w:t>
      </w:r>
      <w:r w:rsidR="00D65E7D" w:rsidRPr="00D65E7D">
        <w:rPr>
          <w:rFonts w:ascii="Times New Roman" w:hAnsi="Times New Roman" w:cs="Times New Roman"/>
          <w:sz w:val="24"/>
          <w:szCs w:val="24"/>
        </w:rPr>
        <w:t xml:space="preserve">A sürgősség indoka, hogy az Önkormányzat a terület hasznosítására vonatkozó bérleti szerződést a lehető legrövidebb időn belül megköthesse, ezáltal a terület hasznosításából származó </w:t>
      </w:r>
      <w:r w:rsidR="00D24C16">
        <w:rPr>
          <w:rFonts w:ascii="Times New Roman" w:hAnsi="Times New Roman" w:cs="Times New Roman"/>
          <w:sz w:val="24"/>
          <w:szCs w:val="24"/>
        </w:rPr>
        <w:t xml:space="preserve">bevételt </w:t>
      </w:r>
      <w:proofErr w:type="gramStart"/>
      <w:r w:rsidR="00D24C16">
        <w:rPr>
          <w:rFonts w:ascii="Times New Roman" w:hAnsi="Times New Roman" w:cs="Times New Roman"/>
          <w:sz w:val="24"/>
          <w:szCs w:val="24"/>
        </w:rPr>
        <w:t>realizálhasson</w:t>
      </w:r>
      <w:proofErr w:type="gramEnd"/>
      <w:r w:rsidR="00D24C16">
        <w:rPr>
          <w:rFonts w:ascii="Times New Roman" w:hAnsi="Times New Roman" w:cs="Times New Roman"/>
          <w:sz w:val="24"/>
          <w:szCs w:val="24"/>
        </w:rPr>
        <w:t>.</w:t>
      </w:r>
      <w:r w:rsidR="00D65E7D" w:rsidRPr="00D65E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0D4A" w:rsidRDefault="009F0D4A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6C47" w:rsidRPr="00166200" w:rsidRDefault="00306C47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Gergely Gábor, a Csillagösvény </w:t>
      </w:r>
      <w:proofErr w:type="spell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Öko</w:t>
      </w:r>
      <w:proofErr w:type="spell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-Élménypark tulajdonosa </w:t>
      </w:r>
      <w:r w:rsid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="00760E2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egyben a </w:t>
      </w:r>
      <w:bookmarkStart w:id="0" w:name="_GoBack"/>
      <w:bookmarkEnd w:id="0"/>
      <w:proofErr w:type="spellStart"/>
      <w:r w:rsidR="008C4AA8" w:rsidRP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>Notus</w:t>
      </w:r>
      <w:proofErr w:type="spellEnd"/>
      <w:r w:rsidR="008C4AA8" w:rsidRP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Kontroll Kft.</w:t>
      </w:r>
      <w:r w:rsid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ügyvezetője (</w:t>
      </w:r>
      <w:r w:rsidR="008C4AA8" w:rsidRP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>6900 Makó, Csanád vezér tér 25. fszt. 5.</w:t>
      </w:r>
      <w:r w:rsidR="008C4AA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elektronikus úton megkereséssel fordult Hajdúszoboszló Város Önkormányzatához egy új turisztikai </w:t>
      </w:r>
      <w:proofErr w:type="gram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attrakció</w:t>
      </w:r>
      <w:proofErr w:type="gram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hajdúszoboszlói bemutatásá</w:t>
      </w:r>
      <w:r w:rsidR="0016620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nak lehetőségével kapcsolatban </w:t>
      </w:r>
      <w:r w:rsidR="00166200" w:rsidRPr="0016620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(a megkeresés jelen előterjesztés 1. sz. mellékletét képezi). </w:t>
      </w:r>
    </w:p>
    <w:p w:rsidR="00306C47" w:rsidRPr="00306C47" w:rsidRDefault="00306C47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6C47" w:rsidRDefault="00306C47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megkeresés szerint egy </w:t>
      </w:r>
      <w:r w:rsidRPr="00DD064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mobil kialakítású, háromdimenziós </w:t>
      </w:r>
      <w:proofErr w:type="gramStart"/>
      <w:r w:rsidRPr="00DD064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labirintus</w:t>
      </w:r>
      <w:proofErr w:type="gramEnd"/>
      <w:r w:rsidRPr="00DD064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jellegű élményelem</w:t>
      </w: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kerülne telepítésre a városban a turisztikai szezon időszakára. Az </w:t>
      </w:r>
      <w:proofErr w:type="gram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attrakció</w:t>
      </w:r>
      <w:proofErr w:type="gram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területigénye mintegy </w:t>
      </w:r>
      <w:r w:rsidRPr="00DD064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15 x 15 méter</w:t>
      </w: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magassága megközelítőleg 9 méter. A kérelmező tájékoztatása szerint a szerkezet teljes egészében mobil kialakítású, ideiglenesen telepíthető, valamint több </w:t>
      </w:r>
      <w:proofErr w:type="gram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funkcióval</w:t>
      </w:r>
      <w:proofErr w:type="gram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 kiegészíthető, így például kilátóként vagy vendéglátási célú egységként is hasznosítható. </w:t>
      </w:r>
    </w:p>
    <w:p w:rsidR="00306C47" w:rsidRPr="00306C47" w:rsidRDefault="00306C47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6C47" w:rsidRDefault="00306C47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beruházó álláspontja szerint az </w:t>
      </w:r>
      <w:proofErr w:type="gram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attrakció</w:t>
      </w:r>
      <w:proofErr w:type="gram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új turisztikai élményelemmel gazdagíthatná Hajdúszoboszló kínálatát, különösen az esti időszakban. A </w:t>
      </w:r>
      <w:proofErr w:type="gramStart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>labirintus</w:t>
      </w:r>
      <w:proofErr w:type="gramEnd"/>
      <w:r w:rsidRPr="00306C4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tematikus tartalmakkal, helytörténeti bemutatókkal vagy reklámfelületekkel is ellátható lenne. </w:t>
      </w:r>
    </w:p>
    <w:p w:rsidR="000F3435" w:rsidRDefault="000F3435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F3435" w:rsidRPr="009F0D4A" w:rsidRDefault="000F3435" w:rsidP="009F0D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megkeresést követően a kérelemmel kapcsolatban a vállalkozóval történő egyeztetések, valamint Hajdúszoboszló Város Önkormányzatának </w:t>
      </w:r>
      <w:r w:rsidRPr="00DA7268">
        <w:rPr>
          <w:rFonts w:ascii="Times New Roman" w:eastAsia="Times New Roman" w:hAnsi="Times New Roman" w:cs="Times New Roman"/>
          <w:sz w:val="24"/>
          <w:szCs w:val="24"/>
          <w:lang w:eastAsia="hu-HU"/>
        </w:rPr>
        <w:t>Városfe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jlesztési és Műszaki Bizottsága</w:t>
      </w:r>
      <w:r w:rsidR="00D65E7D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Turisztikai és Nemzetközi Kapcsolatokért Felelős Bizottsága, valamint Pénzügyi és Gazdaság Bizottsága általi megtárgyalást követően a Polgármesteri Hivatal Vagyongazdálkodási Osztályának </w:t>
      </w:r>
      <w:r w:rsidRPr="009F0D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javaslata a helyszín, valamint a bérleti díj tekintetében a következő: </w:t>
      </w:r>
    </w:p>
    <w:p w:rsidR="000F3435" w:rsidRPr="009F0D4A" w:rsidRDefault="000F3435" w:rsidP="00306C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F3435" w:rsidRPr="009F0D4A" w:rsidRDefault="009F0D4A" w:rsidP="0030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F0D4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Helyszínként javasoljuk a Hajdúszoboszló,</w:t>
      </w:r>
      <w:r w:rsidR="000F3435" w:rsidRPr="009F0D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Damjanich utca – Szent Erzsébet utca – Gábor Áron utca által határolt ún.</w:t>
      </w:r>
      <w:r w:rsidRPr="009F0D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Rendezvénytér területét: </w:t>
      </w:r>
    </w:p>
    <w:p w:rsidR="000F3435" w:rsidRPr="009F0D4A" w:rsidRDefault="000F3435" w:rsidP="0030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6C47" w:rsidRPr="00306C47" w:rsidRDefault="000F3435" w:rsidP="0030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7E61B948" wp14:editId="060DFBD7">
            <wp:simplePos x="0" y="0"/>
            <wp:positionH relativeFrom="margin">
              <wp:posOffset>231775</wp:posOffset>
            </wp:positionH>
            <wp:positionV relativeFrom="paragraph">
              <wp:posOffset>114300</wp:posOffset>
            </wp:positionV>
            <wp:extent cx="5400675" cy="3995420"/>
            <wp:effectExtent l="133350" t="114300" r="142875" b="13843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9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A88" w:rsidRDefault="00216A88" w:rsidP="0030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06C47" w:rsidRDefault="00306C47" w:rsidP="00306C4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306C47" w:rsidRDefault="00306C47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60EA9" w:rsidRPr="00060EA9" w:rsidRDefault="00060EA9" w:rsidP="00060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0EA9" w:rsidRDefault="00060EA9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0F3435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6277610" cy="3505200"/>
            <wp:effectExtent l="114300" t="114300" r="104140" b="15240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9F0D4A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060EA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114300</wp:posOffset>
            </wp:positionV>
            <wp:extent cx="6056630" cy="3400425"/>
            <wp:effectExtent l="114300" t="114300" r="115570" b="142875"/>
            <wp:wrapSquare wrapText="bothSides"/>
            <wp:docPr id="2" name="Kép 2" descr="C:\Users\dr.Biro.Anett\Desktop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Biro.Anett\Desktop\image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9F0D4A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478790</wp:posOffset>
            </wp:positionH>
            <wp:positionV relativeFrom="paragraph">
              <wp:posOffset>72390</wp:posOffset>
            </wp:positionV>
            <wp:extent cx="5019040" cy="4573270"/>
            <wp:effectExtent l="133350" t="114300" r="143510" b="15113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457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13767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216A88" w:rsidRDefault="00216A88" w:rsidP="00CA548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0F3435" w:rsidRDefault="000F3435" w:rsidP="00CA548C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F3435" w:rsidRDefault="000F3435" w:rsidP="00CA548C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F3435" w:rsidRDefault="000F3435" w:rsidP="00CA548C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F3435" w:rsidRDefault="000F3435" w:rsidP="00CA548C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6422C" w:rsidRDefault="0036422C" w:rsidP="00CA548C">
      <w:pPr>
        <w:pStyle w:val="Nincstrkz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36422C" w:rsidRDefault="0036422C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815104" w:rsidRDefault="00815104" w:rsidP="007C1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Pénzügyi és Gazdasági Bizottság javaslatára a Vagyongazdálkodási Osztály azt javasolja a Tisztelt Képviselő-testületnek, hogy az érintett területet 2026. július 1. és 2026. december 31.</w:t>
      </w:r>
      <w:r w:rsidR="009F0D4A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közötti időszakra </w:t>
      </w: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összesen </w:t>
      </w:r>
      <w:r w:rsidR="009F0D4A" w:rsidRPr="007C18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bruttó </w:t>
      </w:r>
      <w:r w:rsidRPr="007C18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400.000,- Ft összegű bérleti díj</w:t>
      </w: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ellenében biztosítsa a vállalkozó részére.</w:t>
      </w:r>
      <w:r w:rsidR="005C7286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bérleti díj megfizetésének</w:t>
      </w:r>
      <w:r w:rsid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javasolt</w:t>
      </w:r>
      <w:r w:rsidR="005C7286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ütemezése: 2026. július 1-ig bruttó 200.000,- Ft, </w:t>
      </w:r>
      <w:r w:rsidR="00904D89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2026. </w:t>
      </w:r>
      <w:r w:rsidR="006776B2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>augusztus 1-ig úgyszintén bruttó 200.000,- Ft.</w:t>
      </w:r>
    </w:p>
    <w:p w:rsidR="007C1889" w:rsidRDefault="007C1889" w:rsidP="007C1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889" w:rsidRPr="00FF4718" w:rsidRDefault="007C1889" w:rsidP="007C18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F47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bérleti szerződés Vagyongazdálkodási Osztály által javasolt</w:t>
      </w:r>
      <w:r w:rsidR="00FF47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további tartalmi elemek</w:t>
      </w:r>
      <w:r w:rsidRPr="00FF47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következők:</w:t>
      </w:r>
    </w:p>
    <w:p w:rsidR="006776B2" w:rsidRPr="007C1889" w:rsidRDefault="006776B2" w:rsidP="007C1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6B2" w:rsidRPr="007C1889" w:rsidRDefault="006776B2" w:rsidP="007C1889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>A szerződés megkötésének feltétele, hogy a bérlő a szerződés megkötés</w:t>
      </w:r>
      <w:r w:rsidR="007C1889"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>ét megelőzően a bérlő igazolja</w:t>
      </w:r>
      <w:r w:rsidRPr="007C1889">
        <w:rPr>
          <w:rFonts w:ascii="Times New Roman" w:hAnsi="Times New Roman" w:cs="Times New Roman"/>
          <w:sz w:val="24"/>
          <w:szCs w:val="24"/>
        </w:rPr>
        <w:t xml:space="preserve"> </w:t>
      </w:r>
      <w:r w:rsidR="007C1889" w:rsidRPr="007C1889">
        <w:rPr>
          <w:rFonts w:ascii="Times New Roman" w:hAnsi="Times New Roman" w:cs="Times New Roman"/>
          <w:sz w:val="24"/>
          <w:szCs w:val="24"/>
        </w:rPr>
        <w:t xml:space="preserve">köztartozásmentességét a következőként: </w:t>
      </w:r>
      <w:r w:rsidR="00D619A1">
        <w:rPr>
          <w:rFonts w:ascii="Times New Roman" w:hAnsi="Times New Roman" w:cs="Times New Roman"/>
          <w:sz w:val="24"/>
          <w:szCs w:val="24"/>
        </w:rPr>
        <w:t>b</w:t>
      </w:r>
      <w:r w:rsidR="007C1889" w:rsidRPr="007C1889">
        <w:rPr>
          <w:rFonts w:ascii="Times New Roman" w:hAnsi="Times New Roman" w:cs="Times New Roman"/>
          <w:sz w:val="24"/>
          <w:szCs w:val="24"/>
        </w:rPr>
        <w:t>emutatja a</w:t>
      </w:r>
      <w:r w:rsidR="007C1889" w:rsidRPr="007C18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1889">
        <w:rPr>
          <w:rFonts w:ascii="Times New Roman" w:hAnsi="Times New Roman" w:cs="Times New Roman"/>
          <w:sz w:val="24"/>
          <w:szCs w:val="24"/>
        </w:rPr>
        <w:t xml:space="preserve">Nemzeti Adó- és Vámhivatal által 30 napnál nem régebben kiállított a köztartozásmentes adózói minőségről szóló igazolást. </w:t>
      </w:r>
    </w:p>
    <w:p w:rsidR="006776B2" w:rsidRPr="006776B2" w:rsidRDefault="006776B2" w:rsidP="007C18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776B2" w:rsidRPr="007C1889" w:rsidRDefault="006776B2" w:rsidP="00D619A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7C1889">
        <w:rPr>
          <w:rFonts w:ascii="Times New Roman" w:hAnsi="Times New Roman" w:cs="Times New Roman"/>
          <w:sz w:val="24"/>
          <w:szCs w:val="24"/>
        </w:rPr>
        <w:t xml:space="preserve">Ezen túlmenően igazolni szükséges, hogy </w:t>
      </w:r>
      <w:r w:rsidR="00D619A1">
        <w:rPr>
          <w:rFonts w:ascii="Times New Roman" w:hAnsi="Times New Roman" w:cs="Times New Roman"/>
          <w:sz w:val="24"/>
          <w:szCs w:val="24"/>
        </w:rPr>
        <w:t xml:space="preserve">Bérlőnek </w:t>
      </w:r>
      <w:r w:rsidRPr="007C1889">
        <w:rPr>
          <w:rFonts w:ascii="Times New Roman" w:hAnsi="Times New Roman" w:cs="Times New Roman"/>
          <w:sz w:val="24"/>
          <w:szCs w:val="24"/>
        </w:rPr>
        <w:t>Hajdúszoboszló Város Önkormányzata irá</w:t>
      </w:r>
      <w:r w:rsidR="00D619A1">
        <w:rPr>
          <w:rFonts w:ascii="Times New Roman" w:hAnsi="Times New Roman" w:cs="Times New Roman"/>
          <w:sz w:val="24"/>
          <w:szCs w:val="24"/>
        </w:rPr>
        <w:t>nyába sem áll fenn köztartozása, az Ö</w:t>
      </w:r>
      <w:r w:rsidRPr="007C1889">
        <w:rPr>
          <w:rFonts w:ascii="Times New Roman" w:hAnsi="Times New Roman" w:cs="Times New Roman"/>
          <w:sz w:val="24"/>
          <w:szCs w:val="24"/>
        </w:rPr>
        <w:t>nkor</w:t>
      </w:r>
      <w:r w:rsidR="00D619A1">
        <w:rPr>
          <w:rFonts w:ascii="Times New Roman" w:hAnsi="Times New Roman" w:cs="Times New Roman"/>
          <w:sz w:val="24"/>
          <w:szCs w:val="24"/>
        </w:rPr>
        <w:t>mányzattal szemben tartozása nincs</w:t>
      </w:r>
      <w:r w:rsidRPr="007C1889">
        <w:rPr>
          <w:rFonts w:ascii="Times New Roman" w:hAnsi="Times New Roman" w:cs="Times New Roman"/>
          <w:sz w:val="24"/>
          <w:szCs w:val="24"/>
        </w:rPr>
        <w:t xml:space="preserve">, illetve </w:t>
      </w:r>
      <w:r w:rsidR="00D619A1">
        <w:rPr>
          <w:rFonts w:ascii="Times New Roman" w:hAnsi="Times New Roman" w:cs="Times New Roman"/>
          <w:sz w:val="24"/>
          <w:szCs w:val="24"/>
        </w:rPr>
        <w:t>az Ö</w:t>
      </w:r>
      <w:r w:rsidRPr="007C1889">
        <w:rPr>
          <w:rFonts w:ascii="Times New Roman" w:hAnsi="Times New Roman" w:cs="Times New Roman"/>
          <w:sz w:val="24"/>
          <w:szCs w:val="24"/>
        </w:rPr>
        <w:t xml:space="preserve">nkormányzattal jogvitában </w:t>
      </w:r>
      <w:r w:rsidR="00D619A1">
        <w:rPr>
          <w:rFonts w:ascii="Times New Roman" w:hAnsi="Times New Roman" w:cs="Times New Roman"/>
          <w:sz w:val="24"/>
          <w:szCs w:val="24"/>
        </w:rPr>
        <w:t xml:space="preserve">nem </w:t>
      </w:r>
      <w:r w:rsidRPr="007C1889">
        <w:rPr>
          <w:rFonts w:ascii="Times New Roman" w:hAnsi="Times New Roman" w:cs="Times New Roman"/>
          <w:sz w:val="24"/>
          <w:szCs w:val="24"/>
        </w:rPr>
        <w:t>áll.</w:t>
      </w:r>
    </w:p>
    <w:p w:rsidR="006776B2" w:rsidRPr="007C1889" w:rsidRDefault="006776B2" w:rsidP="007C1889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6776B2" w:rsidRPr="007C1889" w:rsidRDefault="006776B2" w:rsidP="007C1889">
      <w:pPr>
        <w:pStyle w:val="Listaszerbekezds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>Az érintett területen biztosított az áramvételezés lehetősége, amelynek költségei a tényleges fogyasztás alapján, külön elszámolás keretében kerülnek megállapításra és megtérítésre.</w:t>
      </w:r>
    </w:p>
    <w:p w:rsidR="006776B2" w:rsidRPr="007C1889" w:rsidRDefault="006776B2" w:rsidP="007C1889">
      <w:pPr>
        <w:pStyle w:val="NormlWeb"/>
        <w:shd w:val="clear" w:color="auto" w:fill="FFFFFF"/>
        <w:spacing w:before="0" w:beforeAutospacing="0" w:after="0" w:afterAutospacing="0"/>
        <w:ind w:left="708"/>
        <w:jc w:val="both"/>
      </w:pPr>
      <w:r w:rsidRPr="007C1889">
        <w:t>A területen kizárólag a jelen előterjesztésben meghatározott tevékenység folytatható. Amennyiben a kérelmező a területen vendéglátási vagy egyéb, az előterjesztésben nem szereplő kereskedelmi tevékenységet is kíván végezni, annak engedélyezéséhez külön képviselő-testületi döntés szükséges.</w:t>
      </w:r>
    </w:p>
    <w:p w:rsidR="006776B2" w:rsidRPr="007C1889" w:rsidRDefault="006776B2" w:rsidP="007C1889">
      <w:pPr>
        <w:pStyle w:val="NormlWeb"/>
        <w:shd w:val="clear" w:color="auto" w:fill="FFFFFF"/>
        <w:spacing w:before="0" w:beforeAutospacing="0" w:after="0" w:afterAutospacing="0"/>
        <w:ind w:left="720"/>
        <w:jc w:val="both"/>
      </w:pPr>
    </w:p>
    <w:p w:rsidR="006776B2" w:rsidRPr="007C1889" w:rsidRDefault="006776B2" w:rsidP="007C1889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889">
        <w:rPr>
          <w:rFonts w:ascii="Times New Roman" w:hAnsi="Times New Roman" w:cs="Times New Roman"/>
          <w:sz w:val="24"/>
          <w:szCs w:val="24"/>
        </w:rPr>
        <w:t>A terület használója köteles a tevékenység végzése során a vonatkozó biztonsági, tűzvédelmi és munkavédelmi előírásokat mar</w:t>
      </w:r>
      <w:r w:rsidR="00FF4718">
        <w:rPr>
          <w:rFonts w:ascii="Times New Roman" w:hAnsi="Times New Roman" w:cs="Times New Roman"/>
          <w:sz w:val="24"/>
          <w:szCs w:val="24"/>
        </w:rPr>
        <w:t>adéktalanul betartani. K</w:t>
      </w:r>
      <w:r w:rsidRPr="007C1889">
        <w:rPr>
          <w:rFonts w:ascii="Times New Roman" w:hAnsi="Times New Roman" w:cs="Times New Roman"/>
          <w:sz w:val="24"/>
          <w:szCs w:val="24"/>
        </w:rPr>
        <w:t>öteles a használatba adott terület folyamatos tisztántartásáról, rendben tartásáról és szükség szerinti karbantartásá</w:t>
      </w:r>
      <w:r w:rsidR="00126BDD" w:rsidRPr="007C1889">
        <w:rPr>
          <w:rFonts w:ascii="Times New Roman" w:hAnsi="Times New Roman" w:cs="Times New Roman"/>
          <w:sz w:val="24"/>
          <w:szCs w:val="24"/>
        </w:rPr>
        <w:t xml:space="preserve">ról saját költségén gondoskodni, a szerződés megszűnését követően az eredeti állapotot helyreállítani. Ennek biztosítására az Önkormányzat 100.000,- Ft összegű óvadék megfizetését írja elő. </w:t>
      </w:r>
    </w:p>
    <w:p w:rsidR="00815104" w:rsidRPr="007C1889" w:rsidRDefault="00815104" w:rsidP="007C1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15104" w:rsidRPr="007C1889" w:rsidRDefault="00815104" w:rsidP="007C1889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építmény helyszínre szállításával, telepítésével, üzemeltetésével és bontásával kapcsolatos valamennyi költség a vállalkozót terheli. A vállalkozó köteles továbbá az </w:t>
      </w:r>
      <w:proofErr w:type="gramStart"/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>attrakció</w:t>
      </w:r>
      <w:proofErr w:type="gramEnd"/>
      <w:r w:rsidRPr="007C18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működtetéséhez szükséges valamennyi hatósági engedély beszerzésére, valamint az attrakcióval összefüggő jogszabályi és hatósági előírások maradéktalan betartására.</w:t>
      </w:r>
    </w:p>
    <w:p w:rsidR="006776B2" w:rsidRPr="007C1889" w:rsidRDefault="006776B2" w:rsidP="007C1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776B2" w:rsidRDefault="006776B2" w:rsidP="00FF4718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889"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 w:rsidRPr="007C1889">
        <w:rPr>
          <w:rFonts w:ascii="Times New Roman" w:hAnsi="Times New Roman" w:cs="Times New Roman"/>
          <w:sz w:val="24"/>
          <w:szCs w:val="24"/>
        </w:rPr>
        <w:t>attrakció</w:t>
      </w:r>
      <w:proofErr w:type="gramEnd"/>
      <w:r w:rsidRPr="007C1889">
        <w:rPr>
          <w:rFonts w:ascii="Times New Roman" w:hAnsi="Times New Roman" w:cs="Times New Roman"/>
          <w:sz w:val="24"/>
          <w:szCs w:val="24"/>
        </w:rPr>
        <w:t xml:space="preserve"> üzemeltetése kizárólag a vonatkozó jogszabályokban, hatósági előírásokban és szakmai szabályokban foglalt követelmények maradéktalan betartása mellett végezhető.</w:t>
      </w:r>
    </w:p>
    <w:p w:rsidR="00FF4718" w:rsidRPr="00FF4718" w:rsidRDefault="00FF4718" w:rsidP="00FF4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BDD" w:rsidRPr="00FF4718" w:rsidRDefault="00126BDD" w:rsidP="00FF4718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18">
        <w:rPr>
          <w:rFonts w:ascii="Times New Roman" w:hAnsi="Times New Roman" w:cs="Times New Roman"/>
          <w:sz w:val="24"/>
          <w:szCs w:val="24"/>
        </w:rPr>
        <w:t xml:space="preserve">Az </w:t>
      </w:r>
      <w:proofErr w:type="gramStart"/>
      <w:r w:rsidRPr="00FF4718">
        <w:rPr>
          <w:rFonts w:ascii="Times New Roman" w:hAnsi="Times New Roman" w:cs="Times New Roman"/>
          <w:sz w:val="24"/>
          <w:szCs w:val="24"/>
        </w:rPr>
        <w:t>attrakció</w:t>
      </w:r>
      <w:proofErr w:type="gramEnd"/>
      <w:r w:rsidRPr="00FF4718">
        <w:rPr>
          <w:rFonts w:ascii="Times New Roman" w:hAnsi="Times New Roman" w:cs="Times New Roman"/>
          <w:sz w:val="24"/>
          <w:szCs w:val="24"/>
        </w:rPr>
        <w:t xml:space="preserve"> külső felületein elhelyezett arculati elemek nem lehetnek reklámcélúak vagy reklámhordozó jellegűek. Az alkalmazni kívánt arculati megjelenést és grafikai elemeket a kérelmező köteles előzetesen egyeztetni Hajdúszoboszló Város </w:t>
      </w:r>
      <w:proofErr w:type="spellStart"/>
      <w:r w:rsidRPr="00FF4718">
        <w:rPr>
          <w:rFonts w:ascii="Times New Roman" w:hAnsi="Times New Roman" w:cs="Times New Roman"/>
          <w:sz w:val="24"/>
          <w:szCs w:val="24"/>
        </w:rPr>
        <w:t>Főépítészével</w:t>
      </w:r>
      <w:proofErr w:type="spellEnd"/>
      <w:r w:rsidRPr="00FF4718">
        <w:rPr>
          <w:rFonts w:ascii="Times New Roman" w:hAnsi="Times New Roman" w:cs="Times New Roman"/>
          <w:sz w:val="24"/>
          <w:szCs w:val="24"/>
        </w:rPr>
        <w:t>.</w:t>
      </w:r>
    </w:p>
    <w:p w:rsidR="00126BDD" w:rsidRPr="007C1889" w:rsidRDefault="00126BDD" w:rsidP="00FF47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BDD" w:rsidRPr="00060D60" w:rsidRDefault="00126BDD" w:rsidP="007C1889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C1889">
        <w:rPr>
          <w:rFonts w:ascii="Times New Roman" w:hAnsi="Times New Roman" w:cs="Times New Roman"/>
          <w:sz w:val="24"/>
          <w:szCs w:val="24"/>
        </w:rPr>
        <w:t>Amennyiben a tevékenység végzése során zenei szolgáltatás nyújtására, illetve zajterheléssel járó tevékenység folytatására kerül sor, azt a használó legkésőbb 23.00 óráig köteles befejezni, és ezt követően a környezet nyugalmát zavaró tevékenységet nem folytathat.</w:t>
      </w:r>
    </w:p>
    <w:p w:rsidR="00060D60" w:rsidRPr="00060D60" w:rsidRDefault="00060D60" w:rsidP="00060D60">
      <w:pPr>
        <w:pStyle w:val="Listaszerbekezds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60D60" w:rsidRPr="007C1889" w:rsidRDefault="00060D60" w:rsidP="007C1889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bérlő a bérelt területet albérletbe csak a tulajdonos Önkormányzat engedélyével adhatja.</w:t>
      </w:r>
    </w:p>
    <w:p w:rsidR="00C60D15" w:rsidRPr="007C1889" w:rsidRDefault="00C60D15" w:rsidP="007C1889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548C" w:rsidRPr="00216A88" w:rsidRDefault="000951B2" w:rsidP="00CA548C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Kérjük a </w:t>
      </w:r>
      <w:r w:rsidR="0016620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Tisztelt Képviselő-testületet,</w:t>
      </w:r>
      <w:r w:rsidR="00CA54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hogy</w:t>
      </w:r>
      <w:r w:rsidR="00CA548C" w:rsidRPr="007C00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előterjesztésünket megtárgyalni,</w:t>
      </w:r>
      <w:r w:rsidR="00216A8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döntésüket</w:t>
      </w:r>
      <w:r w:rsidR="00CA548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meghozni szíveskedjen!</w:t>
      </w:r>
    </w:p>
    <w:p w:rsidR="00CA548C" w:rsidRDefault="00CA548C" w:rsidP="00CA548C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C1889" w:rsidRPr="007C00F2" w:rsidRDefault="007C1889" w:rsidP="00CA548C">
      <w:pPr>
        <w:pStyle w:val="Nincstrkz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A548C" w:rsidRDefault="00CA548C" w:rsidP="00CA5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C00F2">
        <w:rPr>
          <w:rFonts w:ascii="Times New Roman" w:hAnsi="Times New Roman" w:cs="Times New Roman"/>
          <w:sz w:val="24"/>
          <w:szCs w:val="24"/>
          <w:u w:val="single"/>
        </w:rPr>
        <w:lastRenderedPageBreak/>
        <w:t>Határozati javaslat:</w:t>
      </w:r>
    </w:p>
    <w:p w:rsidR="00CA548C" w:rsidRDefault="00CA548C" w:rsidP="00CA54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B232F" w:rsidRDefault="00CA548C" w:rsidP="00D65E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1070">
        <w:rPr>
          <w:rFonts w:ascii="Times New Roman" w:hAnsi="Times New Roman" w:cs="Times New Roman"/>
          <w:b/>
          <w:i/>
          <w:sz w:val="24"/>
          <w:szCs w:val="24"/>
        </w:rPr>
        <w:t>„Hajdúszoboszló Város Önkormányzata Képvisel</w:t>
      </w:r>
      <w:r w:rsidR="000951B2">
        <w:rPr>
          <w:rFonts w:ascii="Times New Roman" w:hAnsi="Times New Roman" w:cs="Times New Roman"/>
          <w:b/>
          <w:i/>
          <w:sz w:val="24"/>
          <w:szCs w:val="24"/>
        </w:rPr>
        <w:t>ő – testüle</w:t>
      </w:r>
      <w:r w:rsidR="00166200">
        <w:rPr>
          <w:rFonts w:ascii="Times New Roman" w:hAnsi="Times New Roman" w:cs="Times New Roman"/>
          <w:b/>
          <w:i/>
          <w:sz w:val="24"/>
          <w:szCs w:val="24"/>
        </w:rPr>
        <w:t>tének 2026. (VI.18</w:t>
      </w:r>
      <w:r w:rsidR="00216A88">
        <w:rPr>
          <w:rFonts w:ascii="Times New Roman" w:hAnsi="Times New Roman" w:cs="Times New Roman"/>
          <w:b/>
          <w:i/>
          <w:sz w:val="24"/>
          <w:szCs w:val="24"/>
        </w:rPr>
        <w:t>.) határozata</w:t>
      </w:r>
    </w:p>
    <w:p w:rsidR="00E94C44" w:rsidRDefault="00E94C44" w:rsidP="00D65E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94C44" w:rsidRDefault="00E94C44" w:rsidP="00D6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E94C4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Hajdúszoboszló Város Önkormányzatának </w:t>
      </w:r>
      <w:r w:rsidR="00D65E7D">
        <w:rPr>
          <w:rFonts w:ascii="Times New Roman" w:hAnsi="Times New Roman" w:cs="Times New Roman"/>
          <w:b/>
          <w:i/>
          <w:sz w:val="24"/>
          <w:szCs w:val="24"/>
        </w:rPr>
        <w:t>Képviselő-testülete</w:t>
      </w:r>
      <w:r w:rsidR="00216A8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E94C4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megismerte Gergely Gábor vállalkozó mobil 3D </w:t>
      </w:r>
      <w:proofErr w:type="gramStart"/>
      <w:r w:rsidRPr="00E94C4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labirintus</w:t>
      </w:r>
      <w:proofErr w:type="gramEnd"/>
      <w:r w:rsidRPr="00E94C4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attrakció hajdúszoboszlói ideiglenes elhelyezésére vonatkozó kezdeményezését.</w:t>
      </w:r>
    </w:p>
    <w:p w:rsidR="00E94C44" w:rsidRPr="00E94C44" w:rsidRDefault="00E94C44" w:rsidP="00D6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E94C44" w:rsidRDefault="00E94C44" w:rsidP="00D6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65E7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 Képviselő-testület a kezdeményezést turisztikai szempontból támogatásra érdemesnek tartja, és felkéri a Polgármestert, </w:t>
      </w:r>
      <w:r w:rsidR="00D65E7D" w:rsidRPr="00D65E7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hogy a vállalkozóval bérleti szerződést kössön Hajdúszoboszló, Damjanich utca – Szent Erzsébet utca – Gábor Áron utca által határolt ún. Rendezvénytér területére vonatkozóan, 2026. július 1. napjától december 31. napjáig mindösszesen bruttó 400.000,- Ft összegért.</w:t>
      </w:r>
    </w:p>
    <w:p w:rsidR="00FA2353" w:rsidRDefault="00FA2353" w:rsidP="00D6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E94C44" w:rsidRPr="00FA2353" w:rsidRDefault="00FA2353" w:rsidP="00D6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FA235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Az építmény helyszínre szállításával, telepítésével, üzemeltetésével és bontásával kapcsolatos valamennyi költség a vállalkozót terheli. A vállalkozó köteles továbbá az </w:t>
      </w:r>
      <w:proofErr w:type="gramStart"/>
      <w:r w:rsidRPr="00FA235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attrakció</w:t>
      </w:r>
      <w:proofErr w:type="gramEnd"/>
      <w:r w:rsidRPr="00FA235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működtetéséhez szükséges valamennyi hatósági engedély beszerzésére, valamint az attrakcióval összefüggő jogszabályi és hatósági előírások maradéktalan betartására.</w:t>
      </w:r>
    </w:p>
    <w:p w:rsidR="00E94C44" w:rsidRPr="00E94C44" w:rsidRDefault="00E94C44" w:rsidP="00E94C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FB232F" w:rsidRPr="00FB232F" w:rsidRDefault="00E94C44" w:rsidP="00E94C4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F</w:t>
      </w:r>
      <w:r w:rsidR="00FB232F" w:rsidRPr="00FB232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elelős:</w:t>
      </w:r>
      <w:r w:rsidR="00FB232F" w:rsidRPr="00FB232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Polgármester, Jegyző</w:t>
      </w:r>
      <w:r w:rsidR="00FB232F" w:rsidRPr="00FB232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br/>
      </w:r>
      <w:r w:rsidR="00FB232F" w:rsidRPr="00FB232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Határidő:</w:t>
      </w:r>
      <w:r w:rsidR="00FB232F" w:rsidRPr="00FB232F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D65E7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azonnal”</w:t>
      </w:r>
    </w:p>
    <w:p w:rsidR="007B5976" w:rsidRPr="000A79E2" w:rsidRDefault="007B5976" w:rsidP="00E94C4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B5976" w:rsidRPr="000A79E2" w:rsidRDefault="007B5976" w:rsidP="007B59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9E2">
        <w:rPr>
          <w:rFonts w:ascii="Times New Roman" w:hAnsi="Times New Roman" w:cs="Times New Roman"/>
          <w:sz w:val="24"/>
          <w:szCs w:val="24"/>
        </w:rPr>
        <w:t xml:space="preserve">Hajdúszoboszló, </w:t>
      </w:r>
      <w:r w:rsidR="00496177">
        <w:rPr>
          <w:rFonts w:ascii="Times New Roman" w:hAnsi="Times New Roman" w:cs="Times New Roman"/>
          <w:sz w:val="24"/>
          <w:szCs w:val="24"/>
        </w:rPr>
        <w:t xml:space="preserve">2026. </w:t>
      </w:r>
      <w:r w:rsidR="007732EA">
        <w:rPr>
          <w:rFonts w:ascii="Times New Roman" w:hAnsi="Times New Roman" w:cs="Times New Roman"/>
          <w:sz w:val="24"/>
          <w:szCs w:val="24"/>
        </w:rPr>
        <w:t>június 10.</w:t>
      </w:r>
      <w:r w:rsidRPr="000A79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976" w:rsidRDefault="007B5976" w:rsidP="007B597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B5976" w:rsidRPr="00DC63BC" w:rsidRDefault="007B5976" w:rsidP="007B597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Biró Anett</w:t>
      </w:r>
    </w:p>
    <w:p w:rsidR="007B5976" w:rsidRDefault="007B5976" w:rsidP="007B597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vagyongazdálkodási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osztályvezető</w:t>
      </w:r>
    </w:p>
    <w:p w:rsidR="007B5976" w:rsidRPr="00D204A2" w:rsidRDefault="007B5976" w:rsidP="007B5976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887D4D" w:rsidRDefault="00887D4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CA548C" w:rsidRDefault="00CA548C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CA548C" w:rsidRDefault="00CA548C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26BDD" w:rsidRDefault="00126BDD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Default="00166200" w:rsidP="007B5976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166200" w:rsidRPr="00166200" w:rsidRDefault="00B045D7" w:rsidP="00166200">
      <w:pPr>
        <w:pStyle w:val="Norm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right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361315</wp:posOffset>
            </wp:positionV>
            <wp:extent cx="6172835" cy="7496175"/>
            <wp:effectExtent l="133350" t="114300" r="132715" b="1619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749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200" w:rsidRPr="00166200">
        <w:rPr>
          <w:i/>
        </w:rPr>
        <w:t>sz. melléklet</w:t>
      </w:r>
    </w:p>
    <w:p w:rsidR="00B045D7" w:rsidRDefault="00B045D7" w:rsidP="00166200">
      <w:pPr>
        <w:pStyle w:val="NormlWeb"/>
        <w:shd w:val="clear" w:color="auto" w:fill="FFFFFF"/>
        <w:spacing w:before="0" w:beforeAutospacing="0" w:after="0" w:afterAutospacing="0"/>
        <w:jc w:val="both"/>
      </w:pPr>
    </w:p>
    <w:p w:rsidR="00B045D7" w:rsidRDefault="00B045D7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br w:type="page"/>
      </w:r>
    </w:p>
    <w:p w:rsidR="00166200" w:rsidRPr="00B045D7" w:rsidRDefault="00B045D7" w:rsidP="00B045D7">
      <w:pPr>
        <w:pStyle w:val="Norml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right"/>
        <w:rPr>
          <w:i/>
        </w:rPr>
      </w:pPr>
      <w:r w:rsidRPr="00B045D7">
        <w:rPr>
          <w:i/>
        </w:rPr>
        <w:lastRenderedPageBreak/>
        <w:t>sz. melléklet</w:t>
      </w:r>
    </w:p>
    <w:p w:rsidR="00B045D7" w:rsidRPr="00F50CFB" w:rsidRDefault="00B045D7" w:rsidP="00F50CFB">
      <w:pPr>
        <w:pStyle w:val="Cmsor1"/>
        <w:spacing w:before="0" w:beforeAutospacing="0" w:after="0" w:afterAutospacing="0"/>
        <w:jc w:val="center"/>
        <w:rPr>
          <w:i/>
          <w:sz w:val="24"/>
          <w:szCs w:val="24"/>
        </w:rPr>
      </w:pPr>
      <w:r w:rsidRPr="00F50CFB">
        <w:rPr>
          <w:sz w:val="24"/>
          <w:szCs w:val="24"/>
        </w:rPr>
        <w:t>Bérleti szerződés</w:t>
      </w:r>
      <w:r w:rsidR="00F50CFB">
        <w:rPr>
          <w:sz w:val="24"/>
          <w:szCs w:val="24"/>
        </w:rPr>
        <w:t xml:space="preserve"> (tervezet)</w:t>
      </w:r>
    </w:p>
    <w:p w:rsidR="00B045D7" w:rsidRPr="00F50CFB" w:rsidRDefault="00B045D7" w:rsidP="00F50C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Amely létrejött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94693497"/>
      <w:bookmarkStart w:id="2" w:name="_Hlk116543407"/>
      <w:r w:rsidRPr="00F50CFB">
        <w:rPr>
          <w:rFonts w:ascii="Times New Roman" w:hAnsi="Times New Roman" w:cs="Times New Roman"/>
          <w:b/>
          <w:bCs/>
          <w:sz w:val="24"/>
          <w:szCs w:val="24"/>
        </w:rPr>
        <w:t xml:space="preserve">Hajdúszoboszló Város Önkormányzata </w:t>
      </w:r>
      <w:r w:rsidRPr="00F50CFB">
        <w:rPr>
          <w:rFonts w:ascii="Times New Roman" w:hAnsi="Times New Roman" w:cs="Times New Roman"/>
          <w:sz w:val="24"/>
          <w:szCs w:val="24"/>
        </w:rPr>
        <w:t xml:space="preserve">(székhely: </w:t>
      </w:r>
      <w:r w:rsidRPr="00F50CFB">
        <w:rPr>
          <w:rFonts w:ascii="Times New Roman" w:hAnsi="Times New Roman" w:cs="Times New Roman"/>
          <w:b/>
          <w:bCs/>
          <w:sz w:val="24"/>
          <w:szCs w:val="24"/>
        </w:rPr>
        <w:t>4200 Hajdúszoboszló, Hősök tere 1</w:t>
      </w:r>
      <w:proofErr w:type="gramStart"/>
      <w:r w:rsidRPr="00F50CF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50CF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adószám: </w:t>
      </w:r>
      <w:r w:rsidRPr="00F50CFB">
        <w:rPr>
          <w:rFonts w:ascii="Times New Roman" w:hAnsi="Times New Roman" w:cs="Times New Roman"/>
          <w:b/>
          <w:sz w:val="24"/>
          <w:szCs w:val="24"/>
        </w:rPr>
        <w:t>15728355-2-09</w:t>
      </w:r>
      <w:r w:rsidRPr="00F50CFB">
        <w:rPr>
          <w:rFonts w:ascii="Times New Roman" w:hAnsi="Times New Roman" w:cs="Times New Roman"/>
          <w:sz w:val="24"/>
          <w:szCs w:val="24"/>
        </w:rPr>
        <w:t xml:space="preserve">, statisztikai számjel: </w:t>
      </w:r>
      <w:r w:rsidRPr="00F50CFB">
        <w:rPr>
          <w:rFonts w:ascii="Times New Roman" w:hAnsi="Times New Roman" w:cs="Times New Roman"/>
          <w:b/>
          <w:sz w:val="24"/>
          <w:szCs w:val="24"/>
        </w:rPr>
        <w:t>15728355-8411-321-09</w:t>
      </w:r>
      <w:r w:rsidRPr="00F50CFB">
        <w:rPr>
          <w:rFonts w:ascii="Times New Roman" w:hAnsi="Times New Roman" w:cs="Times New Roman"/>
          <w:sz w:val="24"/>
          <w:szCs w:val="24"/>
        </w:rPr>
        <w:t xml:space="preserve">, Törzskönyvi azonosító szám (PIR): </w:t>
      </w:r>
      <w:r w:rsidRPr="00F50CFB">
        <w:rPr>
          <w:rFonts w:ascii="Times New Roman" w:hAnsi="Times New Roman" w:cs="Times New Roman"/>
          <w:b/>
          <w:sz w:val="24"/>
          <w:szCs w:val="24"/>
        </w:rPr>
        <w:t xml:space="preserve">728351, </w:t>
      </w:r>
      <w:r w:rsidRPr="00F50CFB">
        <w:rPr>
          <w:rFonts w:ascii="Times New Roman" w:hAnsi="Times New Roman" w:cs="Times New Roman"/>
          <w:sz w:val="24"/>
          <w:szCs w:val="24"/>
        </w:rPr>
        <w:t>képviseli: Czeglédi Gyula polgármester</w:t>
      </w:r>
      <w:bookmarkEnd w:id="1"/>
      <w:bookmarkEnd w:id="2"/>
      <w:r w:rsidRPr="00F50CFB">
        <w:rPr>
          <w:rFonts w:ascii="Times New Roman" w:hAnsi="Times New Roman" w:cs="Times New Roman"/>
          <w:sz w:val="24"/>
          <w:szCs w:val="24"/>
        </w:rPr>
        <w:t xml:space="preserve">), mint </w:t>
      </w:r>
      <w:r w:rsidRPr="00F50CFB">
        <w:rPr>
          <w:rFonts w:ascii="Times New Roman" w:hAnsi="Times New Roman" w:cs="Times New Roman"/>
          <w:b/>
          <w:sz w:val="24"/>
          <w:szCs w:val="24"/>
        </w:rPr>
        <w:t>Bérbeadó</w:t>
      </w:r>
      <w:r w:rsidRPr="00F50CFB">
        <w:rPr>
          <w:rFonts w:ascii="Times New Roman" w:hAnsi="Times New Roman" w:cs="Times New Roman"/>
          <w:sz w:val="24"/>
          <w:szCs w:val="24"/>
        </w:rPr>
        <w:t xml:space="preserve"> és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0CFB">
        <w:rPr>
          <w:rFonts w:ascii="Times New Roman" w:hAnsi="Times New Roman" w:cs="Times New Roman"/>
          <w:b/>
          <w:bCs/>
          <w:sz w:val="24"/>
          <w:szCs w:val="24"/>
        </w:rPr>
        <w:t>..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50CFB">
        <w:rPr>
          <w:rFonts w:ascii="Times New Roman" w:hAnsi="Times New Roman" w:cs="Times New Roman"/>
          <w:b/>
          <w:bCs/>
          <w:sz w:val="24"/>
          <w:szCs w:val="24"/>
        </w:rPr>
        <w:t>mint</w:t>
      </w:r>
      <w:proofErr w:type="gramEnd"/>
      <w:r w:rsidRPr="00F50CFB">
        <w:rPr>
          <w:rFonts w:ascii="Times New Roman" w:hAnsi="Times New Roman" w:cs="Times New Roman"/>
          <w:b/>
          <w:bCs/>
          <w:sz w:val="24"/>
          <w:szCs w:val="24"/>
        </w:rPr>
        <w:t xml:space="preserve"> Bérlő, együttesen: Felek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0CFB"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az alábbi feltételekkel: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F50CFB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Előzmények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Hajdúszoboszló Város Önkormányzatának Képviselő-testülete a …/2026. (VI.18.) számú határozatában döntött arról, hogy Gergely Gábor vállalkozó részére lehetőséget biztosít mobil 3D </w:t>
      </w:r>
      <w:proofErr w:type="gramStart"/>
      <w:r w:rsidRPr="00F50CFB">
        <w:rPr>
          <w:rFonts w:ascii="Times New Roman" w:hAnsi="Times New Roman" w:cs="Times New Roman"/>
          <w:sz w:val="24"/>
          <w:szCs w:val="24"/>
        </w:rPr>
        <w:t>labirintus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attrakció ideiglenes elhelyezésére és üzemeltetésére a Hajdúszoboszló,</w:t>
      </w:r>
      <w:r w:rsidR="00F50CFB">
        <w:rPr>
          <w:rFonts w:ascii="Times New Roman" w:hAnsi="Times New Roman" w:cs="Times New Roman"/>
          <w:sz w:val="24"/>
          <w:szCs w:val="24"/>
        </w:rPr>
        <w:t xml:space="preserve"> 3030/3. hrsz.-ú,</w:t>
      </w:r>
      <w:r w:rsidRPr="00F50CFB">
        <w:rPr>
          <w:rFonts w:ascii="Times New Roman" w:hAnsi="Times New Roman" w:cs="Times New Roman"/>
          <w:sz w:val="24"/>
          <w:szCs w:val="24"/>
        </w:rPr>
        <w:t xml:space="preserve"> Damjanich utca – Szent Erzsébet utca – Gábor Áron utca által határolt Rendezvénytér területén.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F50CFB" w:rsidP="00F50CFB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Az i</w:t>
      </w:r>
      <w:r w:rsidR="00B045D7" w:rsidRPr="00060D60">
        <w:rPr>
          <w:rFonts w:ascii="Times New Roman" w:hAnsi="Times New Roman" w:cs="Times New Roman"/>
          <w:b/>
          <w:sz w:val="24"/>
          <w:szCs w:val="24"/>
        </w:rPr>
        <w:t>ngatlanra vonatkozó adatok, tények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Hajdúszoboszló Város Önkormányzata bérbe adja, Bérlő bérbe veszi a Hajdúszoboszló, Damjanich utca – Szent Erzsébet utca – Gábor Áron utca által határolt Rendezvénytér területének a mellékelt helyszínrajzon megjelölt</w:t>
      </w:r>
      <w:r w:rsidR="00F50CFB">
        <w:rPr>
          <w:rFonts w:ascii="Times New Roman" w:hAnsi="Times New Roman" w:cs="Times New Roman"/>
          <w:sz w:val="24"/>
          <w:szCs w:val="24"/>
        </w:rPr>
        <w:t xml:space="preserve">, megközelítőleg </w:t>
      </w:r>
      <w:r w:rsidRPr="00F50CFB">
        <w:rPr>
          <w:rFonts w:ascii="Times New Roman" w:hAnsi="Times New Roman" w:cs="Times New Roman"/>
          <w:sz w:val="24"/>
          <w:szCs w:val="24"/>
        </w:rPr>
        <w:t xml:space="preserve">500 m² nagyságú részét mobil 3D </w:t>
      </w:r>
      <w:proofErr w:type="gramStart"/>
      <w:r w:rsidRPr="00F50CFB">
        <w:rPr>
          <w:rFonts w:ascii="Times New Roman" w:hAnsi="Times New Roman" w:cs="Times New Roman"/>
          <w:sz w:val="24"/>
          <w:szCs w:val="24"/>
        </w:rPr>
        <w:t>labirintus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attrakció ideiglenes telepítése és üzemeltetése céljából.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045D7" w:rsidRPr="00060D60" w:rsidRDefault="00B045D7" w:rsidP="009110C8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A bérlet időtartama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F50CFB" w:rsidRDefault="00B045D7" w:rsidP="00F50CF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A bérleti jogviszony határozott időtartamra, </w:t>
      </w:r>
      <w:r w:rsidRPr="009110C8">
        <w:rPr>
          <w:rFonts w:ascii="Times New Roman" w:hAnsi="Times New Roman" w:cs="Times New Roman"/>
          <w:b/>
          <w:sz w:val="24"/>
          <w:szCs w:val="24"/>
        </w:rPr>
        <w:t>2026. július 1. napjától 2026. december 31.</w:t>
      </w:r>
      <w:r w:rsidRPr="00F50CFB">
        <w:rPr>
          <w:rFonts w:ascii="Times New Roman" w:hAnsi="Times New Roman" w:cs="Times New Roman"/>
          <w:sz w:val="24"/>
          <w:szCs w:val="24"/>
        </w:rPr>
        <w:t xml:space="preserve"> napjáig jön létre. A határozott idő lejártával a szerződés külön nyilatkozat nélkül megszűnik.</w:t>
      </w:r>
    </w:p>
    <w:p w:rsidR="009110C8" w:rsidRDefault="009110C8" w:rsidP="009110C8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9110C8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 xml:space="preserve">Bérbeadó azonnali rendkívüli felmondási lehetősége megnyílik abban az esetben: </w:t>
      </w:r>
    </w:p>
    <w:p w:rsidR="00F50CFB" w:rsidRPr="00F50CFB" w:rsidRDefault="00F50CFB" w:rsidP="009110C8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F50CFB" w:rsidP="00F50C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45D7" w:rsidRPr="00F50CFB">
        <w:rPr>
          <w:rFonts w:ascii="Times New Roman" w:hAnsi="Times New Roman" w:cs="Times New Roman"/>
          <w:sz w:val="24"/>
          <w:szCs w:val="24"/>
        </w:rPr>
        <w:t xml:space="preserve">ha a Bérlő nem tesz eleget bérleti </w:t>
      </w:r>
      <w:proofErr w:type="gramStart"/>
      <w:r w:rsidR="00B045D7" w:rsidRPr="00F50CFB">
        <w:rPr>
          <w:rFonts w:ascii="Times New Roman" w:hAnsi="Times New Roman" w:cs="Times New Roman"/>
          <w:sz w:val="24"/>
          <w:szCs w:val="24"/>
        </w:rPr>
        <w:t>díj fizetési</w:t>
      </w:r>
      <w:proofErr w:type="gramEnd"/>
      <w:r w:rsidR="00B045D7" w:rsidRPr="00F50CFB">
        <w:rPr>
          <w:rFonts w:ascii="Times New Roman" w:hAnsi="Times New Roman" w:cs="Times New Roman"/>
          <w:sz w:val="24"/>
          <w:szCs w:val="24"/>
        </w:rPr>
        <w:t xml:space="preserve"> kötelezettségének; vagy</w:t>
      </w:r>
    </w:p>
    <w:p w:rsidR="00B045D7" w:rsidRPr="00F50CFB" w:rsidRDefault="00F50CFB" w:rsidP="00F50C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45D7" w:rsidRPr="00F50CFB">
        <w:rPr>
          <w:rFonts w:ascii="Times New Roman" w:hAnsi="Times New Roman" w:cs="Times New Roman"/>
          <w:sz w:val="24"/>
          <w:szCs w:val="24"/>
        </w:rPr>
        <w:t>ha az Önkormányzat kötelező feladatellátásához válik szükségessé a terület</w:t>
      </w:r>
    </w:p>
    <w:p w:rsidR="00B045D7" w:rsidRPr="00B045D7" w:rsidRDefault="00B045D7" w:rsidP="00F50CF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Pr="00B045D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engedélyek hiánya, </w:t>
      </w:r>
    </w:p>
    <w:p w:rsidR="00B045D7" w:rsidRPr="00B045D7" w:rsidRDefault="00B045D7" w:rsidP="00F50CF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Pr="00B045D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rendeltetésellenes használat, </w:t>
      </w:r>
    </w:p>
    <w:p w:rsidR="00B045D7" w:rsidRPr="00F50CFB" w:rsidRDefault="00B045D7" w:rsidP="00F50CF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Pr="00B045D7">
        <w:rPr>
          <w:rFonts w:ascii="Times New Roman" w:eastAsia="Times New Roman" w:hAnsi="Times New Roman" w:cs="Times New Roman"/>
          <w:sz w:val="24"/>
          <w:szCs w:val="24"/>
          <w:lang w:eastAsia="hu-HU"/>
        </w:rPr>
        <w:t>nem engedélyezett vendéglátó</w:t>
      </w: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kereskedelmi tevékenység,</w:t>
      </w:r>
    </w:p>
    <w:p w:rsidR="00B045D7" w:rsidRPr="00F50CFB" w:rsidRDefault="00B045D7" w:rsidP="00F50CF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>- zajvédelmi előírások megsértése.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9110C8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Ha megnyílik Bérbeadó rendkívüli felmondási joga és él ezzel a jogával, úgy Bérlő köteles az erről szóló értesítés kézhezvételét követő 30 napon belül a bérelt ingatlant Bérbeadó részére rendeltetésszerű használatra alkalmas állapotban visszaadni.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F50CFB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 xml:space="preserve">A bérleti díj 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0CFB" w:rsidRPr="00F50CFB" w:rsidRDefault="00F50CFB" w:rsidP="00911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>A bérleti díj összege</w:t>
      </w:r>
      <w:r w:rsidR="009110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110C8" w:rsidRPr="009110C8">
        <w:rPr>
          <w:rFonts w:ascii="Times New Roman" w:hAnsi="Times New Roman" w:cs="Times New Roman"/>
          <w:b/>
          <w:sz w:val="24"/>
          <w:szCs w:val="24"/>
        </w:rPr>
        <w:t>2026. július 1. napjától 2026. december 31.</w:t>
      </w:r>
      <w:r w:rsidR="009110C8" w:rsidRPr="00F50CFB">
        <w:rPr>
          <w:rFonts w:ascii="Times New Roman" w:hAnsi="Times New Roman" w:cs="Times New Roman"/>
          <w:sz w:val="24"/>
          <w:szCs w:val="24"/>
        </w:rPr>
        <w:t xml:space="preserve"> </w:t>
      </w:r>
      <w:r w:rsidR="009110C8">
        <w:rPr>
          <w:rFonts w:ascii="Times New Roman" w:hAnsi="Times New Roman" w:cs="Times New Roman"/>
          <w:sz w:val="24"/>
          <w:szCs w:val="24"/>
        </w:rPr>
        <w:t xml:space="preserve">tartó időszakra </w:t>
      </w: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mindösszesen </w:t>
      </w:r>
      <w:r w:rsidRPr="00F50CF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bruttó 400.000,- Ft.</w:t>
      </w: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bérleti díj megfizetése két egyenlő részletben történik:</w:t>
      </w:r>
    </w:p>
    <w:p w:rsidR="00F50CFB" w:rsidRPr="00F50CFB" w:rsidRDefault="00F50CFB" w:rsidP="00F50C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50CFB" w:rsidRPr="009110C8" w:rsidRDefault="00F50CFB" w:rsidP="009110C8">
      <w:pPr>
        <w:pStyle w:val="Listaszerbekezds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10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július 1. napjáig bruttó 200.000,- Ft, </w:t>
      </w:r>
    </w:p>
    <w:p w:rsidR="00F50CFB" w:rsidRPr="00F50CFB" w:rsidRDefault="00F50CFB" w:rsidP="00F50CF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110C8" w:rsidRPr="00F50CFB" w:rsidRDefault="009110C8" w:rsidP="00911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2026. </w:t>
      </w:r>
      <w:r w:rsidR="00F50CFB" w:rsidRPr="009110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augusztus 1. napjáig bruttó 200.000,- Ft. </w:t>
      </w:r>
      <w:proofErr w:type="gramStart"/>
      <w:r w:rsidRPr="00F50CFB">
        <w:rPr>
          <w:rFonts w:ascii="Times New Roman" w:hAnsi="Times New Roman" w:cs="Times New Roman"/>
          <w:sz w:val="24"/>
          <w:szCs w:val="24"/>
        </w:rPr>
        <w:t>köteles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megfizetni Bérbeadó OTP Bank </w:t>
      </w:r>
      <w:proofErr w:type="spellStart"/>
      <w:r w:rsidRPr="00F50CFB">
        <w:rPr>
          <w:rFonts w:ascii="Times New Roman" w:hAnsi="Times New Roman" w:cs="Times New Roman"/>
          <w:sz w:val="24"/>
          <w:szCs w:val="24"/>
        </w:rPr>
        <w:t>Nyrt-nél</w:t>
      </w:r>
      <w:proofErr w:type="spellEnd"/>
      <w:r w:rsidRPr="00F50CFB">
        <w:rPr>
          <w:rFonts w:ascii="Times New Roman" w:hAnsi="Times New Roman" w:cs="Times New Roman"/>
          <w:sz w:val="24"/>
          <w:szCs w:val="24"/>
        </w:rPr>
        <w:t xml:space="preserve"> vezetett 11738084-15372741-00000000 számú számlájára. </w:t>
      </w:r>
    </w:p>
    <w:p w:rsidR="009110C8" w:rsidRPr="00F50CFB" w:rsidRDefault="009110C8" w:rsidP="009110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CFB" w:rsidRPr="00F50CFB" w:rsidRDefault="00F50CFB" w:rsidP="00F50C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Bérlő köteles továbbá </w:t>
      </w:r>
      <w:r w:rsidRPr="00F50CF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100.000,- Ft összegű óvadékot</w:t>
      </w: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megfizetni a szerződés aláírását megelőzően.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A Bérlemény minden üzemeltetési költségét a Bérlő viseli.</w:t>
      </w:r>
      <w:r w:rsidR="00F50CFB" w:rsidRPr="00F50CFB">
        <w:rPr>
          <w:rFonts w:ascii="Times New Roman" w:hAnsi="Times New Roman" w:cs="Times New Roman"/>
          <w:sz w:val="24"/>
          <w:szCs w:val="24"/>
        </w:rPr>
        <w:t xml:space="preserve"> A villamosenergia-felhasználás költsége a tényleges fogyasztás alapján külön elszámolás tárgyát képezi.</w:t>
      </w:r>
    </w:p>
    <w:p w:rsidR="00F50CFB" w:rsidRPr="00F50CFB" w:rsidRDefault="00F50CFB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50CFB" w:rsidRPr="00060D60" w:rsidRDefault="00F50CFB" w:rsidP="00302897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Bérlő köteles a szerződés aláírását megelőzően:</w:t>
      </w:r>
    </w:p>
    <w:p w:rsidR="00302897" w:rsidRPr="00302897" w:rsidRDefault="00302897" w:rsidP="00302897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0CFB" w:rsidRPr="00F50CFB" w:rsidRDefault="00F50CFB" w:rsidP="00F50CF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30 napnál nem régebbi NAV köztartozásmentes igazolást bemutatni, </w:t>
      </w:r>
    </w:p>
    <w:p w:rsidR="00F50CFB" w:rsidRPr="00F50CFB" w:rsidRDefault="00F50CFB" w:rsidP="00F50CF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igazolni, hogy Hajdúszoboszló Város Önkormányzata felé lejárt tartozása nincs, </w:t>
      </w:r>
    </w:p>
    <w:p w:rsidR="00F50CFB" w:rsidRPr="00F50CFB" w:rsidRDefault="00F50CFB" w:rsidP="00F50CFB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50CFB">
        <w:rPr>
          <w:rFonts w:ascii="Times New Roman" w:eastAsia="Times New Roman" w:hAnsi="Times New Roman" w:cs="Times New Roman"/>
          <w:sz w:val="24"/>
          <w:szCs w:val="24"/>
          <w:lang w:eastAsia="hu-HU"/>
        </w:rPr>
        <w:t>nyilatkozni arról, hogy az Önkormányzattal jogvitában nem áll.</w:t>
      </w:r>
    </w:p>
    <w:p w:rsidR="00B045D7" w:rsidRPr="00F50CFB" w:rsidRDefault="00B045D7" w:rsidP="00F50CFB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302897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 xml:space="preserve">Szavatosság </w:t>
      </w:r>
    </w:p>
    <w:p w:rsidR="00B045D7" w:rsidRPr="00F50CFB" w:rsidRDefault="00B045D7" w:rsidP="00F50CFB">
      <w:pPr>
        <w:pStyle w:val="Listaszerbekezds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A Bérbeadó szavatol azért, hogy harmadik személynek nincs a bérelt dologra vonatkozóan olyan joga, amely a Bérlőt a használatban korlátozza vagy megakadályozza.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060D60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Üzemeltetési és karbantartási kötelezettségek</w:t>
      </w:r>
    </w:p>
    <w:p w:rsidR="00F50CFB" w:rsidRPr="00F50CFB" w:rsidRDefault="00B045D7" w:rsidP="00060D60">
      <w:pPr>
        <w:pStyle w:val="NormlWeb"/>
        <w:spacing w:before="0" w:beforeAutospacing="0" w:after="0" w:afterAutospacing="0"/>
        <w:jc w:val="both"/>
      </w:pPr>
      <w:r w:rsidRPr="00F50CFB">
        <w:br/>
      </w:r>
      <w:r w:rsidR="00F50CFB" w:rsidRPr="00F50CFB">
        <w:t xml:space="preserve">Bérlő köteles az </w:t>
      </w:r>
      <w:proofErr w:type="gramStart"/>
      <w:r w:rsidR="00F50CFB" w:rsidRPr="00F50CFB">
        <w:t>attrakciót</w:t>
      </w:r>
      <w:proofErr w:type="gramEnd"/>
      <w:r w:rsidR="00F50CFB" w:rsidRPr="00F50CFB">
        <w:t xml:space="preserve"> rendeltetésszerűen üzemeltetni, annak folyamatos karbantartásáról, tisztántartásáról gondoskodni.</w:t>
      </w:r>
    </w:p>
    <w:p w:rsidR="00F50CFB" w:rsidRPr="00F50CFB" w:rsidRDefault="00F50CFB" w:rsidP="00060D60">
      <w:pPr>
        <w:pStyle w:val="NormlWeb"/>
        <w:spacing w:before="0" w:beforeAutospacing="0" w:after="0" w:afterAutospacing="0"/>
        <w:jc w:val="both"/>
      </w:pPr>
      <w:r w:rsidRPr="00F50CFB">
        <w:t xml:space="preserve">Bérlő kizárólag mobil 3D </w:t>
      </w:r>
      <w:proofErr w:type="gramStart"/>
      <w:r w:rsidRPr="00F50CFB">
        <w:t>labirintus</w:t>
      </w:r>
      <w:proofErr w:type="gramEnd"/>
      <w:r w:rsidRPr="00F50CFB">
        <w:t xml:space="preserve"> attrakció működtetésére jogosult. Vendéglátási vagy egyéb kereskedelmi tevékenység csak külön képviselő-testületi döntés alapján végezhető.</w:t>
      </w:r>
    </w:p>
    <w:p w:rsidR="00B045D7" w:rsidRPr="00060D60" w:rsidRDefault="00B045D7" w:rsidP="00060D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060D60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Engedélyek és felelősségviselés</w:t>
      </w:r>
    </w:p>
    <w:p w:rsidR="00B045D7" w:rsidRPr="00F50CFB" w:rsidRDefault="00B045D7" w:rsidP="00F50CFB">
      <w:pPr>
        <w:pStyle w:val="Listaszerbekezds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0CFB" w:rsidRPr="00F50CFB" w:rsidRDefault="00F50CFB" w:rsidP="00060D60">
      <w:pPr>
        <w:pStyle w:val="NormlWeb"/>
        <w:spacing w:before="0" w:beforeAutospacing="0" w:after="0" w:afterAutospacing="0"/>
        <w:jc w:val="both"/>
      </w:pPr>
      <w:r w:rsidRPr="00F50CFB">
        <w:t xml:space="preserve">Bérlő köteles az </w:t>
      </w:r>
      <w:proofErr w:type="gramStart"/>
      <w:r w:rsidRPr="00F50CFB">
        <w:t>attrakció</w:t>
      </w:r>
      <w:proofErr w:type="gramEnd"/>
      <w:r w:rsidRPr="00F50CFB">
        <w:t xml:space="preserve"> telepítésével, üzemeltetésével és bontásával kapcsolatos valamennyi költséget viselni, valamint az összes szükséges hatósági engedélyt beszerezni. </w:t>
      </w:r>
    </w:p>
    <w:p w:rsidR="00F50CFB" w:rsidRPr="00F50CFB" w:rsidRDefault="00F50CFB" w:rsidP="00060D60">
      <w:pPr>
        <w:pStyle w:val="NormlWeb"/>
        <w:spacing w:before="0" w:beforeAutospacing="0" w:after="0" w:afterAutospacing="0"/>
        <w:jc w:val="both"/>
      </w:pPr>
      <w:r w:rsidRPr="00F50CFB">
        <w:t xml:space="preserve">Az </w:t>
      </w:r>
      <w:proofErr w:type="gramStart"/>
      <w:r w:rsidRPr="00F50CFB">
        <w:t>attrakció</w:t>
      </w:r>
      <w:proofErr w:type="gramEnd"/>
      <w:r w:rsidRPr="00F50CFB">
        <w:t xml:space="preserve"> működtetése kizárólag a vonatkozó jogszabályok, biztonsági, tűzvédelmi, munkavédelmi és egyéb hatósági előírások maradéktalan betartása mellett történhet. </w:t>
      </w:r>
    </w:p>
    <w:p w:rsidR="00F50CFB" w:rsidRPr="00F50CFB" w:rsidRDefault="00F50CFB" w:rsidP="00060D60">
      <w:pPr>
        <w:pStyle w:val="NormlWeb"/>
        <w:spacing w:before="0" w:beforeAutospacing="0" w:after="0" w:afterAutospacing="0"/>
        <w:jc w:val="both"/>
      </w:pPr>
    </w:p>
    <w:p w:rsidR="00F50CFB" w:rsidRDefault="00F50CFB" w:rsidP="00060D60">
      <w:pPr>
        <w:pStyle w:val="NormlWeb"/>
        <w:spacing w:before="0" w:beforeAutospacing="0" w:after="0" w:afterAutospacing="0"/>
        <w:jc w:val="both"/>
      </w:pPr>
      <w:r w:rsidRPr="00F50CFB">
        <w:t xml:space="preserve">Bérlő tudomásul veszi, hogy az </w:t>
      </w:r>
      <w:proofErr w:type="gramStart"/>
      <w:r w:rsidRPr="00F50CFB">
        <w:t>attrakció</w:t>
      </w:r>
      <w:proofErr w:type="gramEnd"/>
      <w:r w:rsidRPr="00F50CFB">
        <w:t xml:space="preserve"> külső felületén reklámcélú vagy reklámhordozó jellegű megjelenés nem helyezhető el. Az alkalmazni kívánt grafikai elemeket és arculati megjelenést előzetesen egyeztetni köteles Hajdúszoboszló Város </w:t>
      </w:r>
      <w:proofErr w:type="spellStart"/>
      <w:r w:rsidRPr="00F50CFB">
        <w:t>Főépítészével</w:t>
      </w:r>
      <w:proofErr w:type="spellEnd"/>
      <w:r w:rsidRPr="00F50CFB">
        <w:t xml:space="preserve">. </w:t>
      </w:r>
    </w:p>
    <w:p w:rsidR="00060D60" w:rsidRPr="00F50CFB" w:rsidRDefault="00060D60" w:rsidP="00060D60">
      <w:pPr>
        <w:pStyle w:val="NormlWeb"/>
        <w:spacing w:before="0" w:beforeAutospacing="0" w:after="0" w:afterAutospacing="0"/>
        <w:jc w:val="both"/>
      </w:pPr>
    </w:p>
    <w:p w:rsidR="00F50CFB" w:rsidRDefault="00F50CFB" w:rsidP="00060D60">
      <w:pPr>
        <w:pStyle w:val="NormlWeb"/>
        <w:spacing w:before="0" w:beforeAutospacing="0" w:after="0" w:afterAutospacing="0"/>
        <w:jc w:val="both"/>
      </w:pPr>
      <w:r w:rsidRPr="00F50CFB">
        <w:t>Amennyiben az üzemeltetés során zenei szolgáltatás vagy zajterheléssel járó tevékenység történik, azt Bérlő legkésőbb 23:00 óráig köteles megszüntetni.</w:t>
      </w:r>
    </w:p>
    <w:p w:rsidR="00060D60" w:rsidRDefault="00060D60" w:rsidP="00F50CFB">
      <w:pPr>
        <w:pStyle w:val="NormlWeb"/>
        <w:spacing w:before="0" w:beforeAutospacing="0" w:after="0" w:afterAutospacing="0"/>
      </w:pPr>
    </w:p>
    <w:p w:rsidR="00060D60" w:rsidRPr="00060D60" w:rsidRDefault="00060D60" w:rsidP="00060D60">
      <w:pPr>
        <w:pStyle w:val="Listaszerbekezds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>A bérlő a bérelt területet albérletbe csak a tulajdonos Önkormányzat engedélyével adhatja.</w:t>
      </w:r>
    </w:p>
    <w:p w:rsidR="00F50CFB" w:rsidRPr="00060D60" w:rsidRDefault="00F50CFB" w:rsidP="00060D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pStyle w:val="Listaszerbekezds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060D60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CFB">
        <w:rPr>
          <w:rFonts w:ascii="Times New Roman" w:hAnsi="Times New Roman" w:cs="Times New Roman"/>
          <w:b/>
          <w:sz w:val="24"/>
          <w:szCs w:val="24"/>
        </w:rPr>
        <w:t>Kapcsolattartás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Felek megegyeznek, hogy a jelen szerződésből eredő jogaik és kötelezettségeik teljesítése során az alábbiak szerint tartanak egymással kapcsolatot: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pStyle w:val="Listaszerbekezds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CFB">
        <w:rPr>
          <w:rFonts w:ascii="Times New Roman" w:hAnsi="Times New Roman" w:cs="Times New Roman"/>
          <w:sz w:val="24"/>
          <w:szCs w:val="24"/>
        </w:rPr>
        <w:t>Bérbadó</w:t>
      </w:r>
      <w:proofErr w:type="spellEnd"/>
      <w:r w:rsidRPr="00F50CFB">
        <w:rPr>
          <w:rFonts w:ascii="Times New Roman" w:hAnsi="Times New Roman" w:cs="Times New Roman"/>
          <w:sz w:val="24"/>
          <w:szCs w:val="24"/>
        </w:rPr>
        <w:t xml:space="preserve"> részéről kapcsolattartásra kijelölt személy neve, beosztása és elérhetőségei: dr. Biró Anett osztályvezető, tel</w:t>
      </w:r>
      <w:proofErr w:type="gramStart"/>
      <w:r w:rsidRPr="00F50CF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06 70 489 4688, e-mail: </w:t>
      </w:r>
      <w:hyperlink r:id="rId12" w:history="1">
        <w:r w:rsidRPr="00F50CFB">
          <w:rPr>
            <w:rStyle w:val="Hiperhivatkozs"/>
            <w:rFonts w:ascii="Times New Roman" w:hAnsi="Times New Roman" w:cs="Times New Roman"/>
            <w:sz w:val="24"/>
            <w:szCs w:val="24"/>
          </w:rPr>
          <w:t>biro.anett@hajduszob.hu</w:t>
        </w:r>
      </w:hyperlink>
      <w:r w:rsidRPr="00F50CF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045D7" w:rsidRPr="00F50CFB" w:rsidRDefault="00B045D7" w:rsidP="00F50CFB">
      <w:pPr>
        <w:pStyle w:val="Listaszerbekezds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060D60" w:rsidRDefault="00B045D7" w:rsidP="00060D60">
      <w:pPr>
        <w:pStyle w:val="Listaszerbekezds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Bérlő neve és elérhetősége: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Felek megegyeznek, hogy a fent megjelölt e-mail címeket a jelen bérleti szerződéssel kapcsolatos joggyakorlás során hivatalos írásbeli kapcsolattartási módnak ismerik el, ide nem értve a szerződés felmondásával, vagy a szerződéses kötelezettség megszegésével kapcsolatos értesítéseiket, melyek tekintetében a székhelyre címzett hivatalos levél az elfogadott közlésmód.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Felek megegyeznek, hogy a kapcsolattartásra kijelölt személy vagy elérhetőség változásáról egymást írásban értesítik. Az értesítés tudomásulvételével az új kapcsolattartó személye, valamint az új elérhetőség külön </w:t>
      </w:r>
      <w:proofErr w:type="gramStart"/>
      <w:r w:rsidRPr="00F50CFB">
        <w:rPr>
          <w:rFonts w:ascii="Times New Roman" w:hAnsi="Times New Roman" w:cs="Times New Roman"/>
          <w:sz w:val="24"/>
          <w:szCs w:val="24"/>
        </w:rPr>
        <w:t>aktus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nélkül a jelen szerződésben rögzített rendelkezés helyébe lép.  </w:t>
      </w:r>
    </w:p>
    <w:p w:rsidR="00060D60" w:rsidRPr="00F50CFB" w:rsidRDefault="00060D60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CFB" w:rsidRPr="00060D60" w:rsidRDefault="00F50CFB" w:rsidP="00060D60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sz w:val="24"/>
          <w:szCs w:val="24"/>
        </w:rPr>
        <w:t xml:space="preserve">A szerződés megszűnésének napján, de legkésőbb az azt követő 5 napon belül Bérlő köteles az </w:t>
      </w:r>
      <w:proofErr w:type="gramStart"/>
      <w:r w:rsidRPr="00060D60">
        <w:rPr>
          <w:rFonts w:ascii="Times New Roman" w:hAnsi="Times New Roman" w:cs="Times New Roman"/>
          <w:sz w:val="24"/>
          <w:szCs w:val="24"/>
        </w:rPr>
        <w:t>attrakciót</w:t>
      </w:r>
      <w:proofErr w:type="gramEnd"/>
      <w:r w:rsidRPr="00060D60">
        <w:rPr>
          <w:rFonts w:ascii="Times New Roman" w:hAnsi="Times New Roman" w:cs="Times New Roman"/>
          <w:sz w:val="24"/>
          <w:szCs w:val="24"/>
        </w:rPr>
        <w:t xml:space="preserve"> eltávolítani és a területet eredeti állapotában visszaadni. Az eredeti állapot helyreállításának elmulasztása esetén az óvadék a Bérbeadót illeti meg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060D60" w:rsidRDefault="00B045D7" w:rsidP="00060D60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60">
        <w:rPr>
          <w:rFonts w:ascii="Times New Roman" w:hAnsi="Times New Roman" w:cs="Times New Roman"/>
          <w:b/>
          <w:sz w:val="24"/>
          <w:szCs w:val="24"/>
        </w:rPr>
        <w:t>Záró rendelkezések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Felek megegyeznek, hogy a jelen szerződésben nem szabályozott tárgykörök tekintetében a Polgári Törvénykönyvről szóló 2013. évi V. törvény, valamint Hajdúszoboszló Város Önkormányzata Képviselő-testületének Hajdúszoboszló Város nemzeti vagyonáról szóló 10/2013. (IV. 18.) önkormányzati rendelet előírásait tekintik irányadónak.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Jelen Bérleti szerződés 4 db eredeti példányban készült, melyet Felek, mint akaratukkal mindenben megegyezőt, egyetértőleg írnak alá alulírott helyen és időpontban. 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Hajdúszoboszló, 2026. </w:t>
      </w:r>
      <w:proofErr w:type="gramStart"/>
      <w:r w:rsidR="00F50CFB">
        <w:rPr>
          <w:rFonts w:ascii="Times New Roman" w:hAnsi="Times New Roman" w:cs="Times New Roman"/>
          <w:sz w:val="24"/>
          <w:szCs w:val="24"/>
        </w:rPr>
        <w:t>június …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045D7" w:rsidRPr="00F50CFB" w:rsidRDefault="00B045D7" w:rsidP="00F50C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Hajdúszoboszló Város Önkormányzata</w:t>
      </w:r>
      <w:r w:rsidRPr="00F50CFB">
        <w:rPr>
          <w:rFonts w:ascii="Times New Roman" w:hAnsi="Times New Roman" w:cs="Times New Roman"/>
          <w:sz w:val="24"/>
          <w:szCs w:val="24"/>
        </w:rPr>
        <w:tab/>
      </w:r>
      <w:r w:rsidRPr="00F50CFB">
        <w:rPr>
          <w:rFonts w:ascii="Times New Roman" w:hAnsi="Times New Roman" w:cs="Times New Roman"/>
          <w:sz w:val="24"/>
          <w:szCs w:val="24"/>
        </w:rPr>
        <w:tab/>
      </w:r>
      <w:r w:rsidRPr="00F50CFB">
        <w:rPr>
          <w:rFonts w:ascii="Times New Roman" w:hAnsi="Times New Roman" w:cs="Times New Roman"/>
          <w:sz w:val="24"/>
          <w:szCs w:val="24"/>
        </w:rPr>
        <w:tab/>
      </w:r>
      <w:r w:rsidRPr="00F50CFB">
        <w:rPr>
          <w:rFonts w:ascii="Times New Roman" w:hAnsi="Times New Roman" w:cs="Times New Roman"/>
          <w:sz w:val="24"/>
          <w:szCs w:val="24"/>
        </w:rPr>
        <w:tab/>
        <w:t>Bérlő</w:t>
      </w:r>
    </w:p>
    <w:p w:rsidR="00B045D7" w:rsidRPr="00F50CFB" w:rsidRDefault="00B045D7" w:rsidP="00F50C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CFB">
        <w:rPr>
          <w:rFonts w:ascii="Times New Roman" w:hAnsi="Times New Roman" w:cs="Times New Roman"/>
          <w:sz w:val="24"/>
          <w:szCs w:val="24"/>
        </w:rPr>
        <w:t>Bérbeadó</w:t>
      </w:r>
    </w:p>
    <w:p w:rsidR="00B045D7" w:rsidRPr="00F50CFB" w:rsidRDefault="00B045D7" w:rsidP="00F50C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CFB">
        <w:rPr>
          <w:rFonts w:ascii="Times New Roman" w:hAnsi="Times New Roman" w:cs="Times New Roman"/>
          <w:sz w:val="24"/>
          <w:szCs w:val="24"/>
        </w:rPr>
        <w:t>képv</w:t>
      </w:r>
      <w:proofErr w:type="spellEnd"/>
      <w:proofErr w:type="gramStart"/>
      <w:r w:rsidRPr="00F50CFB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50CFB">
        <w:rPr>
          <w:rFonts w:ascii="Times New Roman" w:hAnsi="Times New Roman" w:cs="Times New Roman"/>
          <w:sz w:val="24"/>
          <w:szCs w:val="24"/>
        </w:rPr>
        <w:t xml:space="preserve"> Czeglédi Gyula polgármester</w:t>
      </w: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5D7" w:rsidRPr="00F50CFB" w:rsidRDefault="00B045D7" w:rsidP="00F50CFB">
      <w:pPr>
        <w:pStyle w:val="NormlWeb"/>
        <w:shd w:val="clear" w:color="auto" w:fill="FFFFFF"/>
        <w:spacing w:before="0" w:beforeAutospacing="0" w:after="0" w:afterAutospacing="0"/>
        <w:jc w:val="both"/>
      </w:pPr>
    </w:p>
    <w:sectPr w:rsidR="00B045D7" w:rsidRPr="00F50CFB" w:rsidSect="00DC37C5">
      <w:footerReference w:type="defaul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D56" w:rsidRDefault="007C0D56" w:rsidP="00DC37C5">
      <w:pPr>
        <w:spacing w:after="0" w:line="240" w:lineRule="auto"/>
      </w:pPr>
      <w:r>
        <w:separator/>
      </w:r>
    </w:p>
  </w:endnote>
  <w:endnote w:type="continuationSeparator" w:id="0">
    <w:p w:rsidR="007C0D56" w:rsidRDefault="007C0D56" w:rsidP="00DC3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5725602"/>
      <w:docPartObj>
        <w:docPartGallery w:val="Page Numbers (Bottom of Page)"/>
        <w:docPartUnique/>
      </w:docPartObj>
    </w:sdtPr>
    <w:sdtEndPr/>
    <w:sdtContent>
      <w:p w:rsidR="00DC37C5" w:rsidRDefault="00DC37C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E27">
          <w:rPr>
            <w:noProof/>
          </w:rPr>
          <w:t>9</w:t>
        </w:r>
        <w:r>
          <w:fldChar w:fldCharType="end"/>
        </w:r>
      </w:p>
    </w:sdtContent>
  </w:sdt>
  <w:p w:rsidR="00DC37C5" w:rsidRDefault="00DC37C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D56" w:rsidRDefault="007C0D56" w:rsidP="00DC37C5">
      <w:pPr>
        <w:spacing w:after="0" w:line="240" w:lineRule="auto"/>
      </w:pPr>
      <w:r>
        <w:separator/>
      </w:r>
    </w:p>
  </w:footnote>
  <w:footnote w:type="continuationSeparator" w:id="0">
    <w:p w:rsidR="007C0D56" w:rsidRDefault="007C0D56" w:rsidP="00DC3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09F1"/>
    <w:multiLevelType w:val="hybridMultilevel"/>
    <w:tmpl w:val="2C38DD98"/>
    <w:lvl w:ilvl="0" w:tplc="303255F6">
      <w:numFmt w:val="bullet"/>
      <w:lvlText w:val="-"/>
      <w:lvlJc w:val="left"/>
      <w:pPr>
        <w:ind w:left="1437" w:hanging="360"/>
      </w:pPr>
      <w:rPr>
        <w:rFonts w:ascii="Times New Roman" w:eastAsiaTheme="minorHAnsi" w:hAnsi="Times New Roman" w:cs="Times New Roman" w:hint="default"/>
        <w:b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" w15:restartNumberingAfterBreak="0">
    <w:nsid w:val="14D723DD"/>
    <w:multiLevelType w:val="hybridMultilevel"/>
    <w:tmpl w:val="97DEC4F0"/>
    <w:lvl w:ilvl="0" w:tplc="37E01C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B4988"/>
    <w:multiLevelType w:val="hybridMultilevel"/>
    <w:tmpl w:val="142AF044"/>
    <w:lvl w:ilvl="0" w:tplc="F2402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D79FE"/>
    <w:multiLevelType w:val="hybridMultilevel"/>
    <w:tmpl w:val="71CE57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31E20"/>
    <w:multiLevelType w:val="hybridMultilevel"/>
    <w:tmpl w:val="503ECFA8"/>
    <w:lvl w:ilvl="0" w:tplc="A8065F8E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9406A"/>
    <w:multiLevelType w:val="hybridMultilevel"/>
    <w:tmpl w:val="9A88F8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D4999"/>
    <w:multiLevelType w:val="multilevel"/>
    <w:tmpl w:val="CD0E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2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026"/>
      <w:numFmt w:val="decimal"/>
      <w:lvlText w:val="%3."/>
      <w:lvlJc w:val="left"/>
      <w:pPr>
        <w:ind w:left="2340" w:hanging="54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00757D"/>
    <w:multiLevelType w:val="multilevel"/>
    <w:tmpl w:val="5260A9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B134C79"/>
    <w:multiLevelType w:val="hybridMultilevel"/>
    <w:tmpl w:val="F24848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E10CD"/>
    <w:multiLevelType w:val="hybridMultilevel"/>
    <w:tmpl w:val="9D58A1A2"/>
    <w:lvl w:ilvl="0" w:tplc="168C43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A3762"/>
    <w:multiLevelType w:val="hybridMultilevel"/>
    <w:tmpl w:val="6D4A07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554C2"/>
    <w:multiLevelType w:val="hybridMultilevel"/>
    <w:tmpl w:val="AE8E10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E6580"/>
    <w:multiLevelType w:val="hybridMultilevel"/>
    <w:tmpl w:val="3BCEAC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3076D"/>
    <w:multiLevelType w:val="multilevel"/>
    <w:tmpl w:val="45A05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A06EB7"/>
    <w:multiLevelType w:val="hybridMultilevel"/>
    <w:tmpl w:val="3E1C06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37483"/>
    <w:multiLevelType w:val="multilevel"/>
    <w:tmpl w:val="092C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14"/>
  </w:num>
  <w:num w:numId="4">
    <w:abstractNumId w:val="12"/>
  </w:num>
  <w:num w:numId="5">
    <w:abstractNumId w:val="1"/>
  </w:num>
  <w:num w:numId="6">
    <w:abstractNumId w:val="11"/>
  </w:num>
  <w:num w:numId="7">
    <w:abstractNumId w:val="13"/>
  </w:num>
  <w:num w:numId="8">
    <w:abstractNumId w:val="8"/>
  </w:num>
  <w:num w:numId="9">
    <w:abstractNumId w:val="2"/>
  </w:num>
  <w:num w:numId="10">
    <w:abstractNumId w:val="3"/>
  </w:num>
  <w:num w:numId="11">
    <w:abstractNumId w:val="9"/>
  </w:num>
  <w:num w:numId="12">
    <w:abstractNumId w:val="7"/>
  </w:num>
  <w:num w:numId="13">
    <w:abstractNumId w:val="0"/>
  </w:num>
  <w:num w:numId="14">
    <w:abstractNumId w:val="4"/>
  </w:num>
  <w:num w:numId="15">
    <w:abstractNumId w:val="6"/>
  </w:num>
  <w:num w:numId="16">
    <w:abstractNumId w:val="6"/>
    <w:lvlOverride w:ilvl="1">
      <w:startOverride w:val="2026"/>
    </w:lvlOverride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BD"/>
    <w:rsid w:val="00055452"/>
    <w:rsid w:val="00060D60"/>
    <w:rsid w:val="00060EA9"/>
    <w:rsid w:val="000951B2"/>
    <w:rsid w:val="000E6CBD"/>
    <w:rsid w:val="000F3435"/>
    <w:rsid w:val="001140D6"/>
    <w:rsid w:val="00126BDD"/>
    <w:rsid w:val="001639B7"/>
    <w:rsid w:val="00164890"/>
    <w:rsid w:val="00166200"/>
    <w:rsid w:val="001877E9"/>
    <w:rsid w:val="001D0809"/>
    <w:rsid w:val="00214C75"/>
    <w:rsid w:val="002151DF"/>
    <w:rsid w:val="00216A88"/>
    <w:rsid w:val="0023426F"/>
    <w:rsid w:val="0023552C"/>
    <w:rsid w:val="00236DCA"/>
    <w:rsid w:val="00271FCB"/>
    <w:rsid w:val="00283393"/>
    <w:rsid w:val="00296D6F"/>
    <w:rsid w:val="002A30FA"/>
    <w:rsid w:val="002C45FA"/>
    <w:rsid w:val="002D157D"/>
    <w:rsid w:val="002D18D7"/>
    <w:rsid w:val="002E5650"/>
    <w:rsid w:val="002E69F2"/>
    <w:rsid w:val="002F68C7"/>
    <w:rsid w:val="00302897"/>
    <w:rsid w:val="00306C47"/>
    <w:rsid w:val="00313C9B"/>
    <w:rsid w:val="0032162A"/>
    <w:rsid w:val="00352C2E"/>
    <w:rsid w:val="0036422C"/>
    <w:rsid w:val="00367F66"/>
    <w:rsid w:val="00373E56"/>
    <w:rsid w:val="003A50EA"/>
    <w:rsid w:val="003B1723"/>
    <w:rsid w:val="003C345C"/>
    <w:rsid w:val="00404BD5"/>
    <w:rsid w:val="00415AA6"/>
    <w:rsid w:val="00430E32"/>
    <w:rsid w:val="0044169D"/>
    <w:rsid w:val="00460E9E"/>
    <w:rsid w:val="00464B30"/>
    <w:rsid w:val="00484764"/>
    <w:rsid w:val="00496177"/>
    <w:rsid w:val="004965B8"/>
    <w:rsid w:val="004A4DC1"/>
    <w:rsid w:val="004C49CF"/>
    <w:rsid w:val="004E087C"/>
    <w:rsid w:val="004E1E7E"/>
    <w:rsid w:val="004E5752"/>
    <w:rsid w:val="004F4F92"/>
    <w:rsid w:val="004F603B"/>
    <w:rsid w:val="004F7160"/>
    <w:rsid w:val="005175BE"/>
    <w:rsid w:val="00561505"/>
    <w:rsid w:val="00564559"/>
    <w:rsid w:val="00567BB0"/>
    <w:rsid w:val="00576A1D"/>
    <w:rsid w:val="00577AE6"/>
    <w:rsid w:val="00581780"/>
    <w:rsid w:val="005953F1"/>
    <w:rsid w:val="005C051E"/>
    <w:rsid w:val="005C7286"/>
    <w:rsid w:val="005D675C"/>
    <w:rsid w:val="005E389B"/>
    <w:rsid w:val="00606999"/>
    <w:rsid w:val="0061145D"/>
    <w:rsid w:val="0061798B"/>
    <w:rsid w:val="006235BF"/>
    <w:rsid w:val="00640983"/>
    <w:rsid w:val="00643747"/>
    <w:rsid w:val="00645F8B"/>
    <w:rsid w:val="006462C2"/>
    <w:rsid w:val="00651968"/>
    <w:rsid w:val="00664BED"/>
    <w:rsid w:val="006776B2"/>
    <w:rsid w:val="006811A4"/>
    <w:rsid w:val="006B20F0"/>
    <w:rsid w:val="006B6468"/>
    <w:rsid w:val="006E0752"/>
    <w:rsid w:val="00713940"/>
    <w:rsid w:val="00717BFD"/>
    <w:rsid w:val="00721153"/>
    <w:rsid w:val="00734A83"/>
    <w:rsid w:val="007364AB"/>
    <w:rsid w:val="00744306"/>
    <w:rsid w:val="00753B31"/>
    <w:rsid w:val="0075492C"/>
    <w:rsid w:val="00760E27"/>
    <w:rsid w:val="007732EA"/>
    <w:rsid w:val="00780CB4"/>
    <w:rsid w:val="007A1704"/>
    <w:rsid w:val="007A2114"/>
    <w:rsid w:val="007A48EC"/>
    <w:rsid w:val="007B5976"/>
    <w:rsid w:val="007C0D56"/>
    <w:rsid w:val="007C1889"/>
    <w:rsid w:val="00815104"/>
    <w:rsid w:val="00816068"/>
    <w:rsid w:val="00842748"/>
    <w:rsid w:val="00852B3E"/>
    <w:rsid w:val="00874B83"/>
    <w:rsid w:val="00881A61"/>
    <w:rsid w:val="008843B9"/>
    <w:rsid w:val="00887D4D"/>
    <w:rsid w:val="00887FCF"/>
    <w:rsid w:val="008A3410"/>
    <w:rsid w:val="008C4AA8"/>
    <w:rsid w:val="008E41FD"/>
    <w:rsid w:val="008F3BD0"/>
    <w:rsid w:val="00904D89"/>
    <w:rsid w:val="0090592E"/>
    <w:rsid w:val="009110C8"/>
    <w:rsid w:val="00924DA6"/>
    <w:rsid w:val="00936025"/>
    <w:rsid w:val="00982F1E"/>
    <w:rsid w:val="0099335C"/>
    <w:rsid w:val="00995C45"/>
    <w:rsid w:val="009F0D4A"/>
    <w:rsid w:val="009F14A2"/>
    <w:rsid w:val="009F79E8"/>
    <w:rsid w:val="00A1155A"/>
    <w:rsid w:val="00A15599"/>
    <w:rsid w:val="00A209EB"/>
    <w:rsid w:val="00A5290E"/>
    <w:rsid w:val="00A610AC"/>
    <w:rsid w:val="00A71DB5"/>
    <w:rsid w:val="00A763ED"/>
    <w:rsid w:val="00A96396"/>
    <w:rsid w:val="00AA31CC"/>
    <w:rsid w:val="00AA5430"/>
    <w:rsid w:val="00AA56B3"/>
    <w:rsid w:val="00AB1C0E"/>
    <w:rsid w:val="00AB6762"/>
    <w:rsid w:val="00AE5E7C"/>
    <w:rsid w:val="00B045D7"/>
    <w:rsid w:val="00B05CBC"/>
    <w:rsid w:val="00B06B0A"/>
    <w:rsid w:val="00B23AD5"/>
    <w:rsid w:val="00B33F18"/>
    <w:rsid w:val="00B4735C"/>
    <w:rsid w:val="00B50875"/>
    <w:rsid w:val="00B67A1C"/>
    <w:rsid w:val="00B927E9"/>
    <w:rsid w:val="00BB3232"/>
    <w:rsid w:val="00BB4F3C"/>
    <w:rsid w:val="00BC5C3D"/>
    <w:rsid w:val="00BD559F"/>
    <w:rsid w:val="00BD6B11"/>
    <w:rsid w:val="00BD7F5D"/>
    <w:rsid w:val="00BF576F"/>
    <w:rsid w:val="00BF7263"/>
    <w:rsid w:val="00C13767"/>
    <w:rsid w:val="00C2356E"/>
    <w:rsid w:val="00C60D15"/>
    <w:rsid w:val="00C82D6E"/>
    <w:rsid w:val="00C9330C"/>
    <w:rsid w:val="00CA548C"/>
    <w:rsid w:val="00CB02AE"/>
    <w:rsid w:val="00CF1ACB"/>
    <w:rsid w:val="00CF4C63"/>
    <w:rsid w:val="00CF57F6"/>
    <w:rsid w:val="00D03BD2"/>
    <w:rsid w:val="00D20E26"/>
    <w:rsid w:val="00D24C16"/>
    <w:rsid w:val="00D258C8"/>
    <w:rsid w:val="00D407F3"/>
    <w:rsid w:val="00D46A04"/>
    <w:rsid w:val="00D619A1"/>
    <w:rsid w:val="00D65E7D"/>
    <w:rsid w:val="00D70CD5"/>
    <w:rsid w:val="00D749FA"/>
    <w:rsid w:val="00D77CAF"/>
    <w:rsid w:val="00DA7268"/>
    <w:rsid w:val="00DC37C5"/>
    <w:rsid w:val="00DD0645"/>
    <w:rsid w:val="00DD6129"/>
    <w:rsid w:val="00DD712F"/>
    <w:rsid w:val="00DF03EA"/>
    <w:rsid w:val="00DF29C1"/>
    <w:rsid w:val="00DF3DE7"/>
    <w:rsid w:val="00DF7682"/>
    <w:rsid w:val="00E16FB9"/>
    <w:rsid w:val="00E21046"/>
    <w:rsid w:val="00E371FB"/>
    <w:rsid w:val="00E4109C"/>
    <w:rsid w:val="00E609EB"/>
    <w:rsid w:val="00E74DAA"/>
    <w:rsid w:val="00E91D88"/>
    <w:rsid w:val="00E94C44"/>
    <w:rsid w:val="00E963E1"/>
    <w:rsid w:val="00EA117D"/>
    <w:rsid w:val="00ED3B4A"/>
    <w:rsid w:val="00ED3D33"/>
    <w:rsid w:val="00F23C39"/>
    <w:rsid w:val="00F4332A"/>
    <w:rsid w:val="00F457CC"/>
    <w:rsid w:val="00F50CFB"/>
    <w:rsid w:val="00F56C4D"/>
    <w:rsid w:val="00F62083"/>
    <w:rsid w:val="00F62D0D"/>
    <w:rsid w:val="00F649A6"/>
    <w:rsid w:val="00F816A0"/>
    <w:rsid w:val="00F91278"/>
    <w:rsid w:val="00FA2353"/>
    <w:rsid w:val="00FB232F"/>
    <w:rsid w:val="00FB5298"/>
    <w:rsid w:val="00FD021B"/>
    <w:rsid w:val="00FD37F6"/>
    <w:rsid w:val="00FF442E"/>
    <w:rsid w:val="00FF4718"/>
    <w:rsid w:val="00FF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BA44D"/>
  <w15:chartTrackingRefBased/>
  <w15:docId w15:val="{1BE075A6-E0B4-4EBD-8E51-B484DFCA8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6CBD"/>
    <w:pPr>
      <w:spacing w:line="254" w:lineRule="auto"/>
    </w:pPr>
  </w:style>
  <w:style w:type="paragraph" w:styleId="Cmsor1">
    <w:name w:val="heading 1"/>
    <w:basedOn w:val="Norml"/>
    <w:link w:val="Cmsor1Char"/>
    <w:uiPriority w:val="9"/>
    <w:qFormat/>
    <w:rsid w:val="002E69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2E69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99"/>
    <w:qFormat/>
    <w:rsid w:val="00BF576F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DC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37C5"/>
  </w:style>
  <w:style w:type="paragraph" w:styleId="llb">
    <w:name w:val="footer"/>
    <w:basedOn w:val="Norml"/>
    <w:link w:val="llbChar"/>
    <w:uiPriority w:val="99"/>
    <w:unhideWhenUsed/>
    <w:rsid w:val="00DC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37C5"/>
  </w:style>
  <w:style w:type="character" w:styleId="Hiperhivatkozs">
    <w:name w:val="Hyperlink"/>
    <w:basedOn w:val="Bekezdsalapbettpusa"/>
    <w:uiPriority w:val="99"/>
    <w:unhideWhenUsed/>
    <w:rsid w:val="00881A61"/>
    <w:rPr>
      <w:color w:val="0563C1" w:themeColor="hyperlink"/>
      <w:u w:val="single"/>
    </w:rPr>
  </w:style>
  <w:style w:type="paragraph" w:styleId="Listaszerbekezds">
    <w:name w:val="List Paragraph"/>
    <w:aliases w:val="Felsorolas1,List Paragraph,Listaszerű bekezdés 1,List Paragraph à moi,Welt L Char,Welt L,Bullet List,FooterText,numbered,Paragraphe de liste1,Bulletr List Paragraph,列出段落,列出段落1,Listeafsnit1,Parágrafo da Lista1,List Paragraph2,リスト段落1"/>
    <w:basedOn w:val="Norml"/>
    <w:link w:val="ListaszerbekezdsChar"/>
    <w:uiPriority w:val="34"/>
    <w:qFormat/>
    <w:rsid w:val="00B05CBC"/>
    <w:pPr>
      <w:ind w:left="720"/>
      <w:contextualSpacing/>
    </w:pPr>
  </w:style>
  <w:style w:type="character" w:customStyle="1" w:styleId="ListaszerbekezdsChar">
    <w:name w:val="Listaszerű bekezdés Char"/>
    <w:aliases w:val="Felsorolas1 Char,List Paragraph Char,Listaszerű bekezdés 1 Char,List Paragraph à moi Char,Welt L Char Char,Welt L Char1,Bullet List Char,FooterText Char,numbered Char,Paragraphe de liste1 Char,Bulletr List Paragraph Char"/>
    <w:link w:val="Listaszerbekezds"/>
    <w:uiPriority w:val="34"/>
    <w:qFormat/>
    <w:locked/>
    <w:rsid w:val="002E5650"/>
  </w:style>
  <w:style w:type="paragraph" w:styleId="NormlWeb">
    <w:name w:val="Normal (Web)"/>
    <w:basedOn w:val="Norml"/>
    <w:uiPriority w:val="99"/>
    <w:unhideWhenUsed/>
    <w:rsid w:val="0092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msonormal">
    <w:name w:val="x_msonormal"/>
    <w:basedOn w:val="Norml"/>
    <w:rsid w:val="00924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F442E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2E69F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2E69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jel">
    <w:name w:val="jel"/>
    <w:basedOn w:val="Bekezdsalapbettpusa"/>
    <w:rsid w:val="002E69F2"/>
  </w:style>
  <w:style w:type="character" w:customStyle="1" w:styleId="szakasz-jel">
    <w:name w:val="szakasz-jel"/>
    <w:basedOn w:val="Bekezdsalapbettpusa"/>
    <w:rsid w:val="002E69F2"/>
  </w:style>
  <w:style w:type="character" w:customStyle="1" w:styleId="highlighted">
    <w:name w:val="highlighted"/>
    <w:basedOn w:val="Bekezdsalapbettpusa"/>
    <w:rsid w:val="009F0D4A"/>
  </w:style>
  <w:style w:type="paragraph" w:styleId="Buborkszveg">
    <w:name w:val="Balloon Text"/>
    <w:basedOn w:val="Norml"/>
    <w:link w:val="BuborkszvegChar"/>
    <w:uiPriority w:val="99"/>
    <w:semiHidden/>
    <w:unhideWhenUsed/>
    <w:rsid w:val="00760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0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0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0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8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88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838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210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511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783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597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232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198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99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70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751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4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6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5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8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iro.anett@hajduszob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1730</Words>
  <Characters>11941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Szabóné Szabó Mária</dc:creator>
  <cp:keywords/>
  <dc:description/>
  <cp:lastModifiedBy>dr. Biró Anett</cp:lastModifiedBy>
  <cp:revision>40</cp:revision>
  <cp:lastPrinted>2026-06-18T11:03:00Z</cp:lastPrinted>
  <dcterms:created xsi:type="dcterms:W3CDTF">2026-06-11T06:50:00Z</dcterms:created>
  <dcterms:modified xsi:type="dcterms:W3CDTF">2026-06-18T11:04:00Z</dcterms:modified>
</cp:coreProperties>
</file>